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06A" w:rsidRPr="0073406A" w:rsidRDefault="0073406A" w:rsidP="00352A0B">
      <w:pPr>
        <w:rPr>
          <w:b/>
          <w:sz w:val="22"/>
          <w:szCs w:val="22"/>
        </w:rPr>
      </w:pPr>
      <w:r w:rsidRPr="0073406A">
        <w:rPr>
          <w:b/>
          <w:sz w:val="22"/>
          <w:szCs w:val="22"/>
        </w:rPr>
        <w:t>Structuur beroepsgericht vmbo</w:t>
      </w:r>
    </w:p>
    <w:p w:rsidR="00C02AF8" w:rsidRDefault="00C02AF8" w:rsidP="00352A0B">
      <w:pPr>
        <w:pBdr>
          <w:bottom w:val="single" w:sz="4" w:space="1" w:color="auto"/>
        </w:pBdr>
      </w:pPr>
      <w:r w:rsidRPr="0073406A">
        <w:t>Jacqueline Kerkhoffs, Rob Abbenhuis</w:t>
      </w:r>
    </w:p>
    <w:p w:rsidR="002D7131" w:rsidRDefault="002D7131" w:rsidP="00352A0B">
      <w:pPr>
        <w:pBdr>
          <w:bottom w:val="single" w:sz="4" w:space="1" w:color="auto"/>
        </w:pBdr>
      </w:pPr>
      <w:r>
        <w:t>December 2014</w:t>
      </w:r>
    </w:p>
    <w:p w:rsidR="002D7131" w:rsidRPr="0073406A" w:rsidRDefault="002D7131" w:rsidP="00352A0B">
      <w:pPr>
        <w:pBdr>
          <w:bottom w:val="single" w:sz="4" w:space="1" w:color="auto"/>
        </w:pBdr>
      </w:pPr>
    </w:p>
    <w:p w:rsidR="00556D33" w:rsidRDefault="00556D33" w:rsidP="00352A0B">
      <w:r>
        <w:t>Op 1 augustus 2016 worden er nieuwe beroepsgerichte examenprogramma’s ingevoerd in het vmbo. Vanaf die datum kent het vmbo tien beroepsgerichte profielen, die bestaan uit een kern, een beroepsgerichte profielvak en beroepsgerichte keuzevakken.</w:t>
      </w:r>
    </w:p>
    <w:p w:rsidR="00556D33" w:rsidRDefault="00556D33" w:rsidP="00352A0B">
      <w:r>
        <w:t>In deze notitie wordt de structuur van de nieuwe examenprogramma’s uitgelegd en wordt aandacht geschonken aan de keuzes die scholen en leerlingen kunnen maken.</w:t>
      </w:r>
    </w:p>
    <w:p w:rsidR="00556D33" w:rsidRDefault="00556D33" w:rsidP="00352A0B">
      <w:r>
        <w:t xml:space="preserve">Voor de </w:t>
      </w:r>
      <w:r w:rsidR="002D7131">
        <w:t xml:space="preserve">leesbaarheid </w:t>
      </w:r>
      <w:r>
        <w:t>wordt hierna gesproken van een profiel en keuzevakken, het woordje ‘beroepsgericht’ is telkens weggelaten.</w:t>
      </w:r>
    </w:p>
    <w:p w:rsidR="00556D33" w:rsidRDefault="00556D33" w:rsidP="00352A0B"/>
    <w:p w:rsidR="00CB53FA" w:rsidRPr="0073406A" w:rsidRDefault="00CB53FA" w:rsidP="00352A0B">
      <w:r w:rsidRPr="0073406A">
        <w:t>Sch</w:t>
      </w:r>
      <w:r w:rsidR="00EF6C60" w:rsidRPr="0073406A">
        <w:t>ematische structuur van de examenprogramma</w:t>
      </w:r>
      <w:r w:rsidR="00F77554">
        <w:t>’</w:t>
      </w:r>
      <w:r w:rsidR="00EF6C60" w:rsidRPr="0073406A">
        <w:t>s</w:t>
      </w:r>
      <w:r w:rsidR="00F77554">
        <w:t xml:space="preserve"> beroepsgericht vmbo 2016</w:t>
      </w:r>
    </w:p>
    <w:p w:rsidR="00482ADC" w:rsidRDefault="00482ADC" w:rsidP="00352A0B"/>
    <w:p w:rsidR="00482ADC" w:rsidRDefault="00556D33" w:rsidP="00352A0B">
      <w:r w:rsidRPr="00556D33">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69.25pt" o:ole="">
            <v:imagedata r:id="rId8" o:title=""/>
          </v:shape>
          <o:OLEObject Type="Embed" ProgID="PowerPoint.Slide.12" ShapeID="_x0000_i1025" DrawAspect="Content" ObjectID="_1479879789" r:id="rId9"/>
        </w:object>
      </w:r>
    </w:p>
    <w:p w:rsidR="00482ADC" w:rsidRDefault="00482ADC" w:rsidP="00352A0B"/>
    <w:p w:rsidR="005508E9" w:rsidRPr="0073406A" w:rsidRDefault="00617F24" w:rsidP="00352A0B">
      <w:r w:rsidRPr="0073406A">
        <w:t>Een</w:t>
      </w:r>
      <w:r w:rsidR="00F77554">
        <w:t xml:space="preserve"> beroepsgericht</w:t>
      </w:r>
      <w:r w:rsidR="005508E9" w:rsidRPr="0073406A">
        <w:t xml:space="preserve"> examenprogramma bestaat uit:</w:t>
      </w:r>
    </w:p>
    <w:p w:rsidR="005508E9" w:rsidRPr="0073406A" w:rsidRDefault="00155E5B" w:rsidP="00352A0B">
      <w:pPr>
        <w:pStyle w:val="Lijstalinea"/>
        <w:numPr>
          <w:ilvl w:val="0"/>
          <w:numId w:val="1"/>
        </w:numPr>
      </w:pPr>
      <w:r w:rsidRPr="00556D33">
        <w:rPr>
          <w:b/>
          <w:i/>
        </w:rPr>
        <w:t>Een k</w:t>
      </w:r>
      <w:r w:rsidR="005508E9" w:rsidRPr="00556D33">
        <w:rPr>
          <w:b/>
          <w:i/>
        </w:rPr>
        <w:t>ern</w:t>
      </w:r>
      <w:r w:rsidR="005508E9" w:rsidRPr="00556D33">
        <w:t xml:space="preserve">: voor </w:t>
      </w:r>
      <w:r w:rsidR="00EF6C60" w:rsidRPr="00556D33">
        <w:t>een</w:t>
      </w:r>
      <w:r w:rsidR="005508E9" w:rsidRPr="00556D33">
        <w:t xml:space="preserve"> sector </w:t>
      </w:r>
      <w:r w:rsidR="0073406A" w:rsidRPr="00556D33">
        <w:t xml:space="preserve">kenmerkende </w:t>
      </w:r>
      <w:r w:rsidR="00937F8F" w:rsidRPr="00556D33">
        <w:t xml:space="preserve">inhouden </w:t>
      </w:r>
      <w:r w:rsidR="005508E9" w:rsidRPr="00556D33">
        <w:t>(kennis, houding en vaardigheden).</w:t>
      </w:r>
      <w:r w:rsidR="00D732BC" w:rsidRPr="00556D33">
        <w:t>De kern bestaat uit drie delen. Deel A (algemene vaardigheden) en C (LOB) zijn voor alle leerlingen in alle leerwegen gelijk. Deel B is sectorspecifiek ingevuld.</w:t>
      </w:r>
      <w:r w:rsidR="005508E9" w:rsidRPr="00556D33">
        <w:t xml:space="preserve"> Een leerling volgt </w:t>
      </w:r>
      <w:r w:rsidR="00D732BC" w:rsidRPr="00556D33">
        <w:t>deel B van de</w:t>
      </w:r>
      <w:r w:rsidR="00556D33">
        <w:t xml:space="preserve"> </w:t>
      </w:r>
      <w:r w:rsidR="005508E9" w:rsidRPr="00556D33">
        <w:t xml:space="preserve">kern </w:t>
      </w:r>
      <w:r w:rsidR="00D732BC" w:rsidRPr="00556D33">
        <w:t>die bij zijn profiel past</w:t>
      </w:r>
      <w:r w:rsidR="00262EB2" w:rsidRPr="00556D33">
        <w:t xml:space="preserve">. De </w:t>
      </w:r>
      <w:r w:rsidR="004F2748" w:rsidRPr="00556D33">
        <w:t>inhouden</w:t>
      </w:r>
      <w:r w:rsidR="00262EB2" w:rsidRPr="00556D33">
        <w:t xml:space="preserve"> uit het</w:t>
      </w:r>
      <w:r w:rsidR="00262EB2" w:rsidRPr="0073406A">
        <w:t xml:space="preserve"> kernprogramma krijgen inkleuring in</w:t>
      </w:r>
      <w:r w:rsidR="00EF6C60" w:rsidRPr="0073406A">
        <w:t xml:space="preserve"> het</w:t>
      </w:r>
      <w:r w:rsidR="00262EB2" w:rsidRPr="0073406A">
        <w:t xml:space="preserve"> profiel en</w:t>
      </w:r>
      <w:r w:rsidR="00EF6C60" w:rsidRPr="0073406A">
        <w:t xml:space="preserve"> de</w:t>
      </w:r>
      <w:r w:rsidR="00262EB2" w:rsidRPr="0073406A">
        <w:t xml:space="preserve"> keuze</w:t>
      </w:r>
      <w:r w:rsidR="002D7131">
        <w:t>vakk</w:t>
      </w:r>
      <w:r w:rsidR="00262EB2" w:rsidRPr="0073406A">
        <w:t xml:space="preserve">en. </w:t>
      </w:r>
      <w:r w:rsidR="004F2748" w:rsidRPr="0073406A">
        <w:t>Inhouden uit de kern</w:t>
      </w:r>
      <w:r w:rsidR="00262EB2" w:rsidRPr="0073406A">
        <w:t xml:space="preserve"> kunnen niet los </w:t>
      </w:r>
      <w:r w:rsidR="004F2748" w:rsidRPr="0073406A">
        <w:t xml:space="preserve">staan </w:t>
      </w:r>
      <w:r w:rsidR="00262EB2" w:rsidRPr="0073406A">
        <w:t>van profiel- en/of keuze</w:t>
      </w:r>
      <w:r w:rsidR="00556D33">
        <w:t>vakken</w:t>
      </w:r>
      <w:r w:rsidR="00EF6C60" w:rsidRPr="0073406A">
        <w:t>. De kern wordt niet losstaand geëxamineerd</w:t>
      </w:r>
      <w:r w:rsidR="004F2748" w:rsidRPr="0073406A">
        <w:t>.</w:t>
      </w:r>
    </w:p>
    <w:p w:rsidR="005508E9" w:rsidRPr="0073406A" w:rsidRDefault="00EF6C60" w:rsidP="00D732BC">
      <w:pPr>
        <w:pStyle w:val="Lijstalinea"/>
        <w:numPr>
          <w:ilvl w:val="0"/>
          <w:numId w:val="1"/>
        </w:numPr>
      </w:pPr>
      <w:r w:rsidRPr="00556D33">
        <w:rPr>
          <w:b/>
          <w:i/>
        </w:rPr>
        <w:t xml:space="preserve">Het </w:t>
      </w:r>
      <w:r w:rsidR="00556D33" w:rsidRPr="00556D33">
        <w:rPr>
          <w:b/>
          <w:i/>
        </w:rPr>
        <w:t>beroepsgerichte profiel</w:t>
      </w:r>
      <w:r w:rsidR="005508E9" w:rsidRPr="0073406A">
        <w:t>:</w:t>
      </w:r>
      <w:r w:rsidR="00556D33">
        <w:t xml:space="preserve"> </w:t>
      </w:r>
      <w:r w:rsidR="00F15B9C">
        <w:t>e</w:t>
      </w:r>
      <w:r w:rsidR="00F15B9C" w:rsidRPr="0073406A">
        <w:t>en</w:t>
      </w:r>
      <w:r w:rsidR="00556D33">
        <w:t xml:space="preserve"> beroepsgericht p</w:t>
      </w:r>
      <w:r w:rsidR="005508E9" w:rsidRPr="0073406A">
        <w:t>rofiel bevat kennis, houding</w:t>
      </w:r>
      <w:r w:rsidR="00F15B9C">
        <w:t>saspecten</w:t>
      </w:r>
      <w:r w:rsidR="005508E9" w:rsidRPr="0073406A">
        <w:t xml:space="preserve"> en vaardigheden die</w:t>
      </w:r>
      <w:r w:rsidRPr="0073406A">
        <w:t xml:space="preserve"> tot doel hebbe</w:t>
      </w:r>
      <w:r w:rsidR="00556D33">
        <w:t xml:space="preserve">n </w:t>
      </w:r>
      <w:r w:rsidR="005508E9" w:rsidRPr="0073406A">
        <w:t>de leerling kennis</w:t>
      </w:r>
      <w:r w:rsidR="00F15B9C">
        <w:t xml:space="preserve"> te</w:t>
      </w:r>
      <w:r w:rsidR="005508E9" w:rsidRPr="0073406A">
        <w:t xml:space="preserve"> laten maken met </w:t>
      </w:r>
      <w:r w:rsidRPr="0073406A">
        <w:t>een opleidingen</w:t>
      </w:r>
      <w:r w:rsidR="00F77554">
        <w:t xml:space="preserve">- en </w:t>
      </w:r>
      <w:r w:rsidR="00F77554" w:rsidRPr="0073406A">
        <w:t>beroepen</w:t>
      </w:r>
      <w:r w:rsidR="00F77554">
        <w:t>v</w:t>
      </w:r>
      <w:r w:rsidRPr="0073406A">
        <w:t xml:space="preserve">eld/sector </w:t>
      </w:r>
      <w:r w:rsidR="00D732BC">
        <w:br/>
      </w:r>
      <w:r w:rsidRPr="0073406A">
        <w:t>Het</w:t>
      </w:r>
      <w:r w:rsidR="00556D33">
        <w:t xml:space="preserve"> profiel</w:t>
      </w:r>
      <w:r w:rsidR="00262EB2" w:rsidRPr="0073406A">
        <w:t xml:space="preserve"> word</w:t>
      </w:r>
      <w:r w:rsidRPr="0073406A">
        <w:t>t</w:t>
      </w:r>
      <w:r w:rsidR="00262EB2" w:rsidRPr="0073406A">
        <w:t xml:space="preserve"> centraal geëxamineerd</w:t>
      </w:r>
      <w:r w:rsidR="00556D33">
        <w:t xml:space="preserve"> met een Centraal Schriftelijk Praktisch Examen (cspe)</w:t>
      </w:r>
      <w:r w:rsidR="00262EB2" w:rsidRPr="0073406A">
        <w:t>.</w:t>
      </w:r>
      <w:r w:rsidR="00262EB2" w:rsidRPr="0073406A">
        <w:br/>
      </w:r>
      <w:r w:rsidRPr="0073406A">
        <w:t>Het profiel</w:t>
      </w:r>
      <w:r w:rsidR="00556D33">
        <w:t xml:space="preserve"> </w:t>
      </w:r>
      <w:r w:rsidR="00262EB2" w:rsidRPr="0073406A">
        <w:t xml:space="preserve">omvat 50% van het </w:t>
      </w:r>
      <w:r w:rsidR="002F011F" w:rsidRPr="0073406A">
        <w:t>examen</w:t>
      </w:r>
      <w:r w:rsidR="00262EB2" w:rsidRPr="0073406A">
        <w:t>programma van de leerling (uitgaande van de huidige omvang van examenprogramma’s/lesuren)</w:t>
      </w:r>
      <w:r w:rsidRPr="0073406A">
        <w:br/>
        <w:t xml:space="preserve">Het profiel omvat voor leerlingen in de basis- en kaderberoepsgerichte leerweg vier </w:t>
      </w:r>
      <w:r w:rsidR="00556D33">
        <w:t>modulen</w:t>
      </w:r>
      <w:r w:rsidRPr="0073406A">
        <w:t xml:space="preserve"> en voor leerlingen in de gemengde leerweg twee </w:t>
      </w:r>
      <w:r w:rsidR="00556D33">
        <w:t>modulen</w:t>
      </w:r>
      <w:r w:rsidRPr="0073406A">
        <w:t xml:space="preserve">. In het examenprogramma staat vermeld welke </w:t>
      </w:r>
      <w:r w:rsidR="00556D33">
        <w:t>modulen</w:t>
      </w:r>
      <w:r w:rsidRPr="0073406A">
        <w:t xml:space="preserve"> voor leerlingen in de gemengde leerweg zijn aangewezen.</w:t>
      </w:r>
      <w:r w:rsidR="00D732BC">
        <w:br/>
      </w:r>
      <w:r w:rsidR="00D732BC" w:rsidRPr="00556D33">
        <w:t xml:space="preserve">Een school bepaald of een leerling start met het </w:t>
      </w:r>
      <w:r w:rsidR="002D7131">
        <w:t xml:space="preserve">beroepsgerichte </w:t>
      </w:r>
      <w:r w:rsidR="00D732BC" w:rsidRPr="00556D33">
        <w:t>profiel</w:t>
      </w:r>
      <w:r w:rsidR="002D7131">
        <w:t>vak</w:t>
      </w:r>
      <w:r w:rsidR="00D732BC" w:rsidRPr="00556D33">
        <w:t xml:space="preserve"> en daarna </w:t>
      </w:r>
      <w:r w:rsidR="00556D33">
        <w:t>keuzevakken</w:t>
      </w:r>
      <w:r w:rsidR="00D732BC" w:rsidRPr="00556D33">
        <w:t xml:space="preserve"> volgt, start met de </w:t>
      </w:r>
      <w:r w:rsidR="00556D33">
        <w:t>keuzevakken</w:t>
      </w:r>
      <w:r w:rsidR="00D732BC" w:rsidRPr="00556D33">
        <w:t xml:space="preserve"> en daarna een keuze voor een profiel maakt of dat </w:t>
      </w:r>
      <w:r w:rsidR="00556D33">
        <w:t>het profiel</w:t>
      </w:r>
      <w:r w:rsidR="00D732BC" w:rsidRPr="00556D33">
        <w:t xml:space="preserve"> en </w:t>
      </w:r>
      <w:r w:rsidR="00556D33">
        <w:t>de keuzevakken</w:t>
      </w:r>
      <w:r w:rsidR="00D732BC" w:rsidRPr="00556D33">
        <w:t xml:space="preserve"> in combinatie met elkaar aangeboden worden</w:t>
      </w:r>
      <w:r w:rsidR="00D732BC" w:rsidRPr="00D732BC">
        <w:rPr>
          <w:u w:val="single"/>
        </w:rPr>
        <w:t>.</w:t>
      </w:r>
    </w:p>
    <w:p w:rsidR="00F77554" w:rsidRPr="00852E02" w:rsidRDefault="005508E9" w:rsidP="00F77554">
      <w:pPr>
        <w:pStyle w:val="Lijstalinea"/>
        <w:numPr>
          <w:ilvl w:val="0"/>
          <w:numId w:val="1"/>
        </w:numPr>
      </w:pPr>
      <w:r w:rsidRPr="00852E02">
        <w:rPr>
          <w:b/>
          <w:i/>
        </w:rPr>
        <w:t>Keuze</w:t>
      </w:r>
      <w:r w:rsidR="002D7131">
        <w:rPr>
          <w:b/>
          <w:i/>
        </w:rPr>
        <w:t>vakk</w:t>
      </w:r>
      <w:r w:rsidR="00EF6C60" w:rsidRPr="00852E02">
        <w:rPr>
          <w:b/>
          <w:i/>
        </w:rPr>
        <w:t>en</w:t>
      </w:r>
      <w:r w:rsidR="00EF6C60" w:rsidRPr="0073406A">
        <w:t>: bij elk profiel zijn</w:t>
      </w:r>
      <w:r w:rsidR="00FE0397" w:rsidRPr="0073406A">
        <w:t xml:space="preserve"> een x-aantal </w:t>
      </w:r>
      <w:r w:rsidR="00852E02">
        <w:t>keuzevakken</w:t>
      </w:r>
      <w:r w:rsidR="00EF6C60" w:rsidRPr="0073406A">
        <w:t xml:space="preserve"> ontwikkeld</w:t>
      </w:r>
      <w:r w:rsidR="00FE0397" w:rsidRPr="0073406A">
        <w:t>. E</w:t>
      </w:r>
      <w:r w:rsidR="00262EB2" w:rsidRPr="0073406A">
        <w:t>en leerling</w:t>
      </w:r>
      <w:r w:rsidR="00773815" w:rsidRPr="0073406A">
        <w:t xml:space="preserve"> in de basis- en kaderberoepsgerichte leerweg</w:t>
      </w:r>
      <w:r w:rsidR="00262EB2" w:rsidRPr="0073406A">
        <w:t xml:space="preserve"> kiest </w:t>
      </w:r>
      <w:r w:rsidR="00773815" w:rsidRPr="0073406A">
        <w:t>ten minste vier</w:t>
      </w:r>
      <w:r w:rsidR="00FE0397" w:rsidRPr="0073406A">
        <w:t xml:space="preserve"> </w:t>
      </w:r>
      <w:r w:rsidR="00852E02">
        <w:t>keuzevakken</w:t>
      </w:r>
      <w:r w:rsidR="00773815" w:rsidRPr="0073406A">
        <w:t xml:space="preserve">, een leerling in de gemengde leerweg kiest ten minste twee </w:t>
      </w:r>
      <w:r w:rsidR="00852E02">
        <w:t>keuzevakken</w:t>
      </w:r>
      <w:r w:rsidR="00773815" w:rsidRPr="0073406A">
        <w:t xml:space="preserve">. </w:t>
      </w:r>
      <w:r w:rsidR="00852E02">
        <w:t>Keuzevakken</w:t>
      </w:r>
      <w:r w:rsidR="00773815" w:rsidRPr="0073406A">
        <w:t xml:space="preserve"> omvatten</w:t>
      </w:r>
      <w:r w:rsidR="00FE0397" w:rsidRPr="0073406A">
        <w:t xml:space="preserve"> in totaal 50% van het examenprogramma van de </w:t>
      </w:r>
      <w:r w:rsidR="00FE0397" w:rsidRPr="0073406A">
        <w:lastRenderedPageBreak/>
        <w:t>leerling</w:t>
      </w:r>
      <w:r w:rsidR="00773815" w:rsidRPr="0073406A">
        <w:t>.</w:t>
      </w:r>
      <w:r w:rsidR="00773815" w:rsidRPr="0073406A">
        <w:br/>
      </w:r>
      <w:r w:rsidR="00262EB2" w:rsidRPr="0073406A">
        <w:t>Keuze</w:t>
      </w:r>
      <w:r w:rsidR="00852E02">
        <w:t>vakk</w:t>
      </w:r>
      <w:r w:rsidR="00262EB2" w:rsidRPr="0073406A">
        <w:t xml:space="preserve">en kunnen binnen en buiten </w:t>
      </w:r>
      <w:r w:rsidR="00773815" w:rsidRPr="0073406A">
        <w:t>het profiel</w:t>
      </w:r>
      <w:r w:rsidR="00262EB2" w:rsidRPr="0073406A">
        <w:t xml:space="preserve"> gekozen worden.</w:t>
      </w:r>
      <w:r w:rsidR="00262EB2" w:rsidRPr="0073406A">
        <w:br/>
      </w:r>
      <w:r w:rsidR="00852E02">
        <w:t>Keuzevakk</w:t>
      </w:r>
      <w:r w:rsidR="00262EB2" w:rsidRPr="0073406A">
        <w:t xml:space="preserve">en </w:t>
      </w:r>
      <w:r w:rsidR="00DF68E6" w:rsidRPr="0073406A">
        <w:t>hebben</w:t>
      </w:r>
      <w:r w:rsidR="00DF68E6">
        <w:t xml:space="preserve">, wat studielast betreft, </w:t>
      </w:r>
      <w:r w:rsidR="00262EB2" w:rsidRPr="0073406A">
        <w:t>een vergelijkbare omvang</w:t>
      </w:r>
      <w:r w:rsidR="00FE0397" w:rsidRPr="0073406A">
        <w:t>.</w:t>
      </w:r>
      <w:r w:rsidR="008320EB">
        <w:br/>
      </w:r>
      <w:r w:rsidR="008320EB" w:rsidRPr="00852E02">
        <w:t>Keuze</w:t>
      </w:r>
      <w:r w:rsidR="00852E02" w:rsidRPr="00852E02">
        <w:t>vakk</w:t>
      </w:r>
      <w:r w:rsidR="008320EB" w:rsidRPr="00852E02">
        <w:t>en hebben tot doel een route op maat van de leerling samen te stellen dat past bij de regio en het opleidingsaanbod van de regio.</w:t>
      </w:r>
      <w:r w:rsidR="00262EB2" w:rsidRPr="00852E02">
        <w:br/>
        <w:t>Een leerling kan met zijn keuze zijn programma verdiepen (meer van keuze</w:t>
      </w:r>
      <w:r w:rsidR="00852E02" w:rsidRPr="00852E02">
        <w:t>vakk</w:t>
      </w:r>
      <w:r w:rsidR="00262EB2" w:rsidRPr="00852E02">
        <w:t xml:space="preserve">en </w:t>
      </w:r>
      <w:r w:rsidR="00D110A6" w:rsidRPr="00852E02">
        <w:t xml:space="preserve">passend bij een sector of </w:t>
      </w:r>
      <w:r w:rsidR="00D732BC" w:rsidRPr="00852E02">
        <w:t>opleiding</w:t>
      </w:r>
      <w:r w:rsidR="00262EB2" w:rsidRPr="00852E02">
        <w:t>)</w:t>
      </w:r>
      <w:r w:rsidR="00D110A6" w:rsidRPr="00852E02">
        <w:t xml:space="preserve">, </w:t>
      </w:r>
      <w:r w:rsidR="00D732BC" w:rsidRPr="00852E02">
        <w:t>oriënteren</w:t>
      </w:r>
      <w:r w:rsidR="00262EB2" w:rsidRPr="00852E02">
        <w:t xml:space="preserve"> of verbreden (keuze</w:t>
      </w:r>
      <w:r w:rsidR="00852E02" w:rsidRPr="00852E02">
        <w:t>vakk</w:t>
      </w:r>
      <w:r w:rsidR="00262EB2" w:rsidRPr="00852E02">
        <w:t>en</w:t>
      </w:r>
      <w:r w:rsidR="00D732BC" w:rsidRPr="00852E02">
        <w:t xml:space="preserve"> die oriënteren op verschillende beroepenvelden</w:t>
      </w:r>
      <w:r w:rsidR="00262EB2" w:rsidRPr="00852E02">
        <w:t xml:space="preserve"> na elkaar</w:t>
      </w:r>
      <w:r w:rsidR="00D732BC" w:rsidRPr="00852E02">
        <w:t>)</w:t>
      </w:r>
      <w:r w:rsidR="00D732BC" w:rsidRPr="00852E02">
        <w:br/>
        <w:t>Scholen kunnen in de regio, in samenwerking met het MBO en bedrijfsleven zelf keuze</w:t>
      </w:r>
      <w:r w:rsidR="00852E02" w:rsidRPr="00852E02">
        <w:t>vakk</w:t>
      </w:r>
      <w:r w:rsidR="00D732BC" w:rsidRPr="00852E02">
        <w:t>en ontwikkelen en hun opleiding daarmee een regionale inkleuring geven.</w:t>
      </w:r>
      <w:r w:rsidR="008320EB" w:rsidRPr="00852E02">
        <w:t xml:space="preserve"> Deze regionaal ontwikkelde keuze</w:t>
      </w:r>
      <w:r w:rsidR="00852E02" w:rsidRPr="00852E02">
        <w:t>vakk</w:t>
      </w:r>
      <w:r w:rsidR="008320EB" w:rsidRPr="00852E02">
        <w:t>en moeten ter vaststelling aangeboden worden aan een landelijke toetscommissie</w:t>
      </w:r>
    </w:p>
    <w:p w:rsidR="002F011F" w:rsidRPr="0073406A" w:rsidRDefault="002F011F" w:rsidP="00F77554">
      <w:r w:rsidRPr="0073406A">
        <w:t xml:space="preserve">De overheid stelt de kern, </w:t>
      </w:r>
      <w:r w:rsidR="00852E02">
        <w:t>het profielvak met de modulen</w:t>
      </w:r>
      <w:r w:rsidRPr="0073406A">
        <w:t xml:space="preserve"> en de keuze</w:t>
      </w:r>
      <w:r w:rsidR="00852E02">
        <w:t>vakk</w:t>
      </w:r>
      <w:r w:rsidRPr="0073406A">
        <w:t>en bij regeling vast.</w:t>
      </w:r>
    </w:p>
    <w:p w:rsidR="002F011F" w:rsidRPr="0073406A" w:rsidRDefault="002F011F" w:rsidP="00F77554">
      <w:r w:rsidRPr="0073406A">
        <w:t>De leerling kiest binnen het aanbod van de school.</w:t>
      </w:r>
    </w:p>
    <w:p w:rsidR="00262EB2" w:rsidRDefault="00262EB2" w:rsidP="00352A0B"/>
    <w:p w:rsidR="00DF68E6" w:rsidRDefault="00DF68E6" w:rsidP="00352A0B"/>
    <w:p w:rsidR="00262EB2" w:rsidRPr="00852E02" w:rsidRDefault="00852E02" w:rsidP="00352A0B">
      <w:pPr>
        <w:rPr>
          <w:b/>
        </w:rPr>
      </w:pPr>
      <w:r w:rsidRPr="00852E02">
        <w:rPr>
          <w:b/>
        </w:rPr>
        <w:t>Vakken en leerwegen</w:t>
      </w:r>
      <w:r w:rsidR="00773815" w:rsidRPr="00852E02">
        <w:rPr>
          <w:b/>
        </w:rPr>
        <w:t xml:space="preserve"> in het vmbo</w:t>
      </w:r>
    </w:p>
    <w:p w:rsidR="00352A0B" w:rsidRPr="0073406A" w:rsidRDefault="00352A0B" w:rsidP="00352A0B"/>
    <w:tbl>
      <w:tblPr>
        <w:tblStyle w:val="Tabelraster"/>
        <w:tblW w:w="9007" w:type="dxa"/>
        <w:tblLayout w:type="fixed"/>
        <w:tblLook w:val="04A0"/>
      </w:tblPr>
      <w:tblGrid>
        <w:gridCol w:w="2943"/>
        <w:gridCol w:w="318"/>
        <w:gridCol w:w="2816"/>
        <w:gridCol w:w="236"/>
        <w:gridCol w:w="2694"/>
      </w:tblGrid>
      <w:tr w:rsidR="00773815" w:rsidRPr="0073406A" w:rsidTr="00F77554">
        <w:tc>
          <w:tcPr>
            <w:tcW w:w="2943" w:type="dxa"/>
          </w:tcPr>
          <w:p w:rsidR="00773815" w:rsidRPr="0073406A" w:rsidRDefault="00773815" w:rsidP="00352A0B">
            <w:pPr>
              <w:spacing w:line="240" w:lineRule="atLeast"/>
              <w:jc w:val="center"/>
              <w:rPr>
                <w:b/>
              </w:rPr>
            </w:pPr>
            <w:r w:rsidRPr="0073406A">
              <w:rPr>
                <w:b/>
              </w:rPr>
              <w:t>Basis- of kaderberoepsgerichte</w:t>
            </w:r>
          </w:p>
          <w:p w:rsidR="00773815" w:rsidRPr="0073406A" w:rsidRDefault="00773815" w:rsidP="00352A0B">
            <w:pPr>
              <w:spacing w:line="240" w:lineRule="atLeast"/>
              <w:jc w:val="center"/>
              <w:rPr>
                <w:b/>
              </w:rPr>
            </w:pPr>
            <w:r w:rsidRPr="0073406A">
              <w:rPr>
                <w:b/>
              </w:rPr>
              <w:t>leerweg</w:t>
            </w:r>
          </w:p>
        </w:tc>
        <w:tc>
          <w:tcPr>
            <w:tcW w:w="318" w:type="dxa"/>
            <w:tcBorders>
              <w:top w:val="nil"/>
              <w:bottom w:val="nil"/>
            </w:tcBorders>
          </w:tcPr>
          <w:p w:rsidR="00773815" w:rsidRPr="0073406A" w:rsidRDefault="00773815" w:rsidP="00352A0B">
            <w:pPr>
              <w:spacing w:line="240" w:lineRule="atLeast"/>
              <w:jc w:val="center"/>
              <w:rPr>
                <w:b/>
              </w:rPr>
            </w:pPr>
          </w:p>
        </w:tc>
        <w:tc>
          <w:tcPr>
            <w:tcW w:w="2816" w:type="dxa"/>
          </w:tcPr>
          <w:p w:rsidR="00773815" w:rsidRPr="0073406A" w:rsidRDefault="00773815" w:rsidP="00352A0B">
            <w:pPr>
              <w:spacing w:line="240" w:lineRule="atLeast"/>
              <w:jc w:val="center"/>
              <w:rPr>
                <w:b/>
              </w:rPr>
            </w:pPr>
            <w:r w:rsidRPr="0073406A">
              <w:rPr>
                <w:b/>
              </w:rPr>
              <w:t>Gemengde leerweg</w:t>
            </w:r>
          </w:p>
        </w:tc>
        <w:tc>
          <w:tcPr>
            <w:tcW w:w="236" w:type="dxa"/>
            <w:tcBorders>
              <w:top w:val="nil"/>
              <w:bottom w:val="nil"/>
            </w:tcBorders>
          </w:tcPr>
          <w:p w:rsidR="00773815" w:rsidRPr="0073406A" w:rsidRDefault="00773815" w:rsidP="00352A0B">
            <w:pPr>
              <w:spacing w:line="240" w:lineRule="atLeast"/>
              <w:jc w:val="center"/>
              <w:rPr>
                <w:b/>
              </w:rPr>
            </w:pPr>
          </w:p>
        </w:tc>
        <w:tc>
          <w:tcPr>
            <w:tcW w:w="2694" w:type="dxa"/>
          </w:tcPr>
          <w:p w:rsidR="00773815" w:rsidRPr="0073406A" w:rsidRDefault="00773815" w:rsidP="00352A0B">
            <w:pPr>
              <w:spacing w:line="240" w:lineRule="atLeast"/>
              <w:jc w:val="center"/>
              <w:rPr>
                <w:b/>
              </w:rPr>
            </w:pPr>
            <w:r w:rsidRPr="0073406A">
              <w:rPr>
                <w:b/>
              </w:rPr>
              <w:t>Theoretische leerweg</w:t>
            </w:r>
          </w:p>
        </w:tc>
      </w:tr>
      <w:tr w:rsidR="00773815" w:rsidRPr="0073406A" w:rsidTr="00F77554">
        <w:tc>
          <w:tcPr>
            <w:tcW w:w="2943" w:type="dxa"/>
          </w:tcPr>
          <w:p w:rsidR="00773815" w:rsidRPr="0073406A" w:rsidRDefault="00773815" w:rsidP="00352A0B">
            <w:pPr>
              <w:spacing w:line="240" w:lineRule="atLeast"/>
              <w:rPr>
                <w:b/>
              </w:rPr>
            </w:pPr>
            <w:r w:rsidRPr="0073406A">
              <w:rPr>
                <w:b/>
              </w:rPr>
              <w:t>Gemeenschappelijke deel</w:t>
            </w:r>
          </w:p>
          <w:p w:rsidR="00773815" w:rsidRPr="0073406A" w:rsidRDefault="00773815" w:rsidP="00852E02">
            <w:r w:rsidRPr="0073406A">
              <w:t>Algemeen vormende vakken (voor alle leerweg</w:t>
            </w:r>
            <w:r w:rsidR="00D110A6">
              <w:t>en</w:t>
            </w:r>
            <w:r w:rsidRPr="0073406A">
              <w:t xml:space="preserve"> dezelfde):</w:t>
            </w:r>
          </w:p>
          <w:p w:rsidR="00773815" w:rsidRPr="0073406A" w:rsidRDefault="00773815" w:rsidP="00352A0B">
            <w:pPr>
              <w:pStyle w:val="Lijstalinea"/>
              <w:numPr>
                <w:ilvl w:val="0"/>
                <w:numId w:val="4"/>
              </w:numPr>
              <w:spacing w:line="240" w:lineRule="atLeast"/>
            </w:pPr>
            <w:r w:rsidRPr="0073406A">
              <w:t>Nederlands</w:t>
            </w:r>
          </w:p>
          <w:p w:rsidR="00773815" w:rsidRPr="0073406A" w:rsidRDefault="00773815" w:rsidP="00352A0B">
            <w:pPr>
              <w:pStyle w:val="Lijstalinea"/>
              <w:numPr>
                <w:ilvl w:val="0"/>
                <w:numId w:val="4"/>
              </w:numPr>
              <w:spacing w:line="240" w:lineRule="atLeast"/>
            </w:pPr>
            <w:r w:rsidRPr="0073406A">
              <w:t>Engels</w:t>
            </w:r>
          </w:p>
          <w:p w:rsidR="00773815" w:rsidRPr="0073406A" w:rsidRDefault="00773815" w:rsidP="00352A0B">
            <w:pPr>
              <w:pStyle w:val="Lijstalinea"/>
              <w:numPr>
                <w:ilvl w:val="0"/>
                <w:numId w:val="4"/>
              </w:numPr>
              <w:spacing w:line="240" w:lineRule="atLeast"/>
            </w:pPr>
            <w:r w:rsidRPr="0073406A">
              <w:t>Maatschappijleer 1</w:t>
            </w:r>
          </w:p>
          <w:p w:rsidR="00773815" w:rsidRPr="0073406A" w:rsidRDefault="00773815" w:rsidP="00352A0B">
            <w:pPr>
              <w:pStyle w:val="Lijstalinea"/>
              <w:numPr>
                <w:ilvl w:val="0"/>
                <w:numId w:val="4"/>
              </w:numPr>
              <w:spacing w:line="240" w:lineRule="atLeast"/>
            </w:pPr>
            <w:r w:rsidRPr="0073406A">
              <w:t>Lichamelijke oefening</w:t>
            </w:r>
          </w:p>
          <w:p w:rsidR="00773815" w:rsidRPr="0073406A" w:rsidRDefault="00C26471" w:rsidP="00352A0B">
            <w:pPr>
              <w:pStyle w:val="Lijstalinea"/>
              <w:numPr>
                <w:ilvl w:val="0"/>
                <w:numId w:val="4"/>
              </w:numPr>
              <w:spacing w:line="240" w:lineRule="atLeast"/>
            </w:pPr>
            <w:r w:rsidRPr="0073406A">
              <w:t>Kunstvak</w:t>
            </w:r>
          </w:p>
          <w:p w:rsidR="00773815" w:rsidRPr="0073406A" w:rsidRDefault="00773815" w:rsidP="00352A0B">
            <w:pPr>
              <w:pStyle w:val="Lijstalinea"/>
              <w:numPr>
                <w:ilvl w:val="0"/>
                <w:numId w:val="4"/>
              </w:numPr>
              <w:spacing w:line="240" w:lineRule="atLeast"/>
            </w:pPr>
            <w:r w:rsidRPr="0073406A">
              <w:t>rekentoets</w:t>
            </w:r>
          </w:p>
        </w:tc>
        <w:tc>
          <w:tcPr>
            <w:tcW w:w="318" w:type="dxa"/>
            <w:tcBorders>
              <w:top w:val="nil"/>
              <w:bottom w:val="nil"/>
            </w:tcBorders>
          </w:tcPr>
          <w:p w:rsidR="00773815" w:rsidRPr="0073406A" w:rsidRDefault="00773815" w:rsidP="00352A0B">
            <w:pPr>
              <w:spacing w:line="240" w:lineRule="atLeast"/>
            </w:pPr>
          </w:p>
        </w:tc>
        <w:tc>
          <w:tcPr>
            <w:tcW w:w="2816" w:type="dxa"/>
          </w:tcPr>
          <w:p w:rsidR="00773815" w:rsidRPr="0073406A" w:rsidRDefault="00773815" w:rsidP="00352A0B">
            <w:pPr>
              <w:spacing w:line="240" w:lineRule="atLeast"/>
              <w:rPr>
                <w:b/>
              </w:rPr>
            </w:pPr>
            <w:r w:rsidRPr="0073406A">
              <w:rPr>
                <w:b/>
              </w:rPr>
              <w:t>Gemeenschappelijke deel</w:t>
            </w:r>
          </w:p>
          <w:p w:rsidR="00773815" w:rsidRPr="0073406A" w:rsidRDefault="00773815" w:rsidP="00852E02">
            <w:r w:rsidRPr="0073406A">
              <w:t>Algemeen vormende vakken (voor alle leerweg</w:t>
            </w:r>
            <w:r w:rsidR="00D110A6">
              <w:t>en</w:t>
            </w:r>
            <w:r w:rsidRPr="0073406A">
              <w:t xml:space="preserve"> dezelfde):</w:t>
            </w:r>
          </w:p>
          <w:p w:rsidR="00773815" w:rsidRPr="0073406A" w:rsidRDefault="00773815" w:rsidP="00352A0B">
            <w:pPr>
              <w:pStyle w:val="Lijstalinea"/>
              <w:numPr>
                <w:ilvl w:val="0"/>
                <w:numId w:val="4"/>
              </w:numPr>
              <w:spacing w:line="240" w:lineRule="atLeast"/>
            </w:pPr>
            <w:r w:rsidRPr="0073406A">
              <w:t>Nederlands</w:t>
            </w:r>
          </w:p>
          <w:p w:rsidR="00773815" w:rsidRPr="0073406A" w:rsidRDefault="00773815" w:rsidP="00352A0B">
            <w:pPr>
              <w:pStyle w:val="Lijstalinea"/>
              <w:numPr>
                <w:ilvl w:val="0"/>
                <w:numId w:val="4"/>
              </w:numPr>
              <w:spacing w:line="240" w:lineRule="atLeast"/>
            </w:pPr>
            <w:r w:rsidRPr="0073406A">
              <w:t>Engels</w:t>
            </w:r>
          </w:p>
          <w:p w:rsidR="00773815" w:rsidRPr="0073406A" w:rsidRDefault="00773815" w:rsidP="00352A0B">
            <w:pPr>
              <w:pStyle w:val="Lijstalinea"/>
              <w:numPr>
                <w:ilvl w:val="0"/>
                <w:numId w:val="4"/>
              </w:numPr>
              <w:spacing w:line="240" w:lineRule="atLeast"/>
            </w:pPr>
            <w:r w:rsidRPr="0073406A">
              <w:t>Maatschappijleer 1</w:t>
            </w:r>
          </w:p>
          <w:p w:rsidR="00773815" w:rsidRPr="0073406A" w:rsidRDefault="00773815" w:rsidP="00352A0B">
            <w:pPr>
              <w:pStyle w:val="Lijstalinea"/>
              <w:numPr>
                <w:ilvl w:val="0"/>
                <w:numId w:val="4"/>
              </w:numPr>
              <w:spacing w:line="240" w:lineRule="atLeast"/>
            </w:pPr>
            <w:r w:rsidRPr="0073406A">
              <w:t>Lichamelijke oefening</w:t>
            </w:r>
          </w:p>
          <w:p w:rsidR="00773815" w:rsidRPr="0073406A" w:rsidRDefault="00C26471" w:rsidP="00352A0B">
            <w:pPr>
              <w:pStyle w:val="Lijstalinea"/>
              <w:numPr>
                <w:ilvl w:val="0"/>
                <w:numId w:val="4"/>
              </w:numPr>
              <w:spacing w:line="240" w:lineRule="atLeast"/>
            </w:pPr>
            <w:r w:rsidRPr="0073406A">
              <w:t>Kunstvak</w:t>
            </w:r>
          </w:p>
          <w:p w:rsidR="00773815" w:rsidRPr="0073406A" w:rsidRDefault="00773815" w:rsidP="00352A0B">
            <w:pPr>
              <w:pStyle w:val="Lijstalinea"/>
              <w:numPr>
                <w:ilvl w:val="0"/>
                <w:numId w:val="4"/>
              </w:numPr>
              <w:spacing w:line="240" w:lineRule="atLeast"/>
            </w:pPr>
            <w:r w:rsidRPr="0073406A">
              <w:t>rekentoets</w:t>
            </w:r>
          </w:p>
        </w:tc>
        <w:tc>
          <w:tcPr>
            <w:tcW w:w="236" w:type="dxa"/>
            <w:tcBorders>
              <w:top w:val="nil"/>
              <w:bottom w:val="nil"/>
            </w:tcBorders>
          </w:tcPr>
          <w:p w:rsidR="00773815" w:rsidRPr="0073406A" w:rsidRDefault="00773815" w:rsidP="00352A0B">
            <w:pPr>
              <w:spacing w:line="240" w:lineRule="atLeast"/>
            </w:pPr>
          </w:p>
        </w:tc>
        <w:tc>
          <w:tcPr>
            <w:tcW w:w="2694" w:type="dxa"/>
          </w:tcPr>
          <w:p w:rsidR="00773815" w:rsidRPr="0073406A" w:rsidRDefault="00773815" w:rsidP="00352A0B">
            <w:pPr>
              <w:spacing w:line="240" w:lineRule="atLeast"/>
              <w:rPr>
                <w:b/>
              </w:rPr>
            </w:pPr>
            <w:r w:rsidRPr="0073406A">
              <w:rPr>
                <w:b/>
              </w:rPr>
              <w:t>Gemeenschappelijke deel</w:t>
            </w:r>
          </w:p>
          <w:p w:rsidR="00773815" w:rsidRPr="0073406A" w:rsidRDefault="00773815" w:rsidP="00852E02">
            <w:r w:rsidRPr="0073406A">
              <w:t>Algemeen vormende vakken (voor alle leerweg</w:t>
            </w:r>
            <w:r w:rsidR="00D110A6">
              <w:t>en</w:t>
            </w:r>
            <w:r w:rsidRPr="0073406A">
              <w:t xml:space="preserve"> dezelfde):</w:t>
            </w:r>
          </w:p>
          <w:p w:rsidR="00773815" w:rsidRPr="0073406A" w:rsidRDefault="00773815" w:rsidP="00352A0B">
            <w:pPr>
              <w:pStyle w:val="Lijstalinea"/>
              <w:numPr>
                <w:ilvl w:val="0"/>
                <w:numId w:val="4"/>
              </w:numPr>
              <w:spacing w:line="240" w:lineRule="atLeast"/>
            </w:pPr>
            <w:r w:rsidRPr="0073406A">
              <w:t>Nederlands</w:t>
            </w:r>
          </w:p>
          <w:p w:rsidR="00773815" w:rsidRPr="0073406A" w:rsidRDefault="00773815" w:rsidP="00352A0B">
            <w:pPr>
              <w:pStyle w:val="Lijstalinea"/>
              <w:numPr>
                <w:ilvl w:val="0"/>
                <w:numId w:val="4"/>
              </w:numPr>
              <w:spacing w:line="240" w:lineRule="atLeast"/>
            </w:pPr>
            <w:r w:rsidRPr="0073406A">
              <w:t>Engels</w:t>
            </w:r>
          </w:p>
          <w:p w:rsidR="00773815" w:rsidRPr="0073406A" w:rsidRDefault="00773815" w:rsidP="00352A0B">
            <w:pPr>
              <w:pStyle w:val="Lijstalinea"/>
              <w:numPr>
                <w:ilvl w:val="0"/>
                <w:numId w:val="4"/>
              </w:numPr>
              <w:spacing w:line="240" w:lineRule="atLeast"/>
            </w:pPr>
            <w:r w:rsidRPr="0073406A">
              <w:t>Maatschappijleer 1</w:t>
            </w:r>
          </w:p>
          <w:p w:rsidR="00773815" w:rsidRPr="0073406A" w:rsidRDefault="00773815" w:rsidP="00352A0B">
            <w:pPr>
              <w:pStyle w:val="Lijstalinea"/>
              <w:numPr>
                <w:ilvl w:val="0"/>
                <w:numId w:val="4"/>
              </w:numPr>
              <w:spacing w:line="240" w:lineRule="atLeast"/>
            </w:pPr>
            <w:r w:rsidRPr="0073406A">
              <w:t>Lichamelijke oefening</w:t>
            </w:r>
          </w:p>
          <w:p w:rsidR="00773815" w:rsidRPr="0073406A" w:rsidRDefault="00C26471" w:rsidP="00352A0B">
            <w:pPr>
              <w:pStyle w:val="Lijstalinea"/>
              <w:numPr>
                <w:ilvl w:val="0"/>
                <w:numId w:val="4"/>
              </w:numPr>
              <w:spacing w:line="240" w:lineRule="atLeast"/>
            </w:pPr>
            <w:r w:rsidRPr="0073406A">
              <w:t>Kunstvak</w:t>
            </w:r>
          </w:p>
          <w:p w:rsidR="00773815" w:rsidRPr="0073406A" w:rsidRDefault="00773815" w:rsidP="00352A0B">
            <w:pPr>
              <w:pStyle w:val="Lijstalinea"/>
              <w:numPr>
                <w:ilvl w:val="0"/>
                <w:numId w:val="4"/>
              </w:numPr>
              <w:spacing w:line="240" w:lineRule="atLeast"/>
            </w:pPr>
            <w:r w:rsidRPr="0073406A">
              <w:t>rekentoets</w:t>
            </w:r>
          </w:p>
        </w:tc>
      </w:tr>
      <w:tr w:rsidR="00773815" w:rsidRPr="0073406A" w:rsidTr="00F77554">
        <w:tc>
          <w:tcPr>
            <w:tcW w:w="2943" w:type="dxa"/>
          </w:tcPr>
          <w:p w:rsidR="00773815" w:rsidRPr="0073406A" w:rsidRDefault="00773815" w:rsidP="00352A0B">
            <w:pPr>
              <w:spacing w:line="240" w:lineRule="atLeast"/>
              <w:rPr>
                <w:b/>
              </w:rPr>
            </w:pPr>
            <w:r w:rsidRPr="0073406A">
              <w:rPr>
                <w:b/>
              </w:rPr>
              <w:t xml:space="preserve">Profieldeel </w:t>
            </w:r>
          </w:p>
          <w:p w:rsidR="00773815" w:rsidRPr="0073406A" w:rsidRDefault="00773815" w:rsidP="00352A0B">
            <w:pPr>
              <w:pStyle w:val="Lijstalinea"/>
              <w:numPr>
                <w:ilvl w:val="0"/>
                <w:numId w:val="5"/>
              </w:numPr>
              <w:spacing w:line="240" w:lineRule="atLeast"/>
            </w:pPr>
            <w:r w:rsidRPr="0073406A">
              <w:t xml:space="preserve">2 </w:t>
            </w:r>
            <w:r w:rsidR="00F77554">
              <w:t xml:space="preserve">profielverplichte </w:t>
            </w:r>
            <w:r w:rsidR="00F77554">
              <w:br/>
            </w:r>
            <w:r w:rsidRPr="0073406A">
              <w:t>algemeen vormende vakken (zie hierna)</w:t>
            </w:r>
          </w:p>
          <w:p w:rsidR="00773815" w:rsidRPr="0073406A" w:rsidRDefault="00852E02" w:rsidP="00852E02">
            <w:pPr>
              <w:pStyle w:val="Lijstalinea"/>
              <w:numPr>
                <w:ilvl w:val="0"/>
                <w:numId w:val="5"/>
              </w:numPr>
              <w:spacing w:line="240" w:lineRule="atLeast"/>
              <w:rPr>
                <w:b/>
              </w:rPr>
            </w:pPr>
            <w:r w:rsidRPr="0073406A">
              <w:t xml:space="preserve">beroepsgericht </w:t>
            </w:r>
            <w:r>
              <w:t>p</w:t>
            </w:r>
            <w:r w:rsidR="00773815" w:rsidRPr="0073406A">
              <w:t>rofiel</w:t>
            </w:r>
            <w:r>
              <w:t>vak</w:t>
            </w:r>
            <w:r w:rsidR="00773815" w:rsidRPr="0073406A">
              <w:t xml:space="preserve"> </w:t>
            </w:r>
            <w:r w:rsidR="00DD2766" w:rsidRPr="0073406A">
              <w:t>(50% beroepsgericht programma)</w:t>
            </w:r>
          </w:p>
        </w:tc>
        <w:tc>
          <w:tcPr>
            <w:tcW w:w="318" w:type="dxa"/>
            <w:tcBorders>
              <w:top w:val="nil"/>
              <w:bottom w:val="nil"/>
            </w:tcBorders>
          </w:tcPr>
          <w:p w:rsidR="00773815" w:rsidRPr="0073406A" w:rsidRDefault="00773815" w:rsidP="00352A0B">
            <w:pPr>
              <w:spacing w:line="240" w:lineRule="atLeast"/>
            </w:pPr>
          </w:p>
        </w:tc>
        <w:tc>
          <w:tcPr>
            <w:tcW w:w="2816" w:type="dxa"/>
          </w:tcPr>
          <w:p w:rsidR="00773815" w:rsidRPr="0073406A" w:rsidRDefault="00773815" w:rsidP="00352A0B">
            <w:pPr>
              <w:spacing w:line="240" w:lineRule="atLeast"/>
              <w:rPr>
                <w:b/>
              </w:rPr>
            </w:pPr>
            <w:r w:rsidRPr="0073406A">
              <w:rPr>
                <w:b/>
              </w:rPr>
              <w:t>Profieldeel</w:t>
            </w:r>
          </w:p>
          <w:p w:rsidR="00773815" w:rsidRPr="0073406A" w:rsidRDefault="00773815" w:rsidP="00352A0B">
            <w:pPr>
              <w:pStyle w:val="Lijstalinea"/>
              <w:numPr>
                <w:ilvl w:val="0"/>
                <w:numId w:val="5"/>
              </w:numPr>
              <w:spacing w:line="240" w:lineRule="atLeast"/>
            </w:pPr>
            <w:r w:rsidRPr="0073406A">
              <w:t xml:space="preserve">2 </w:t>
            </w:r>
            <w:r w:rsidR="00F77554">
              <w:t xml:space="preserve">profielverplichte </w:t>
            </w:r>
            <w:r w:rsidRPr="0073406A">
              <w:t>algemeen vormende vakken (zie hierna)</w:t>
            </w:r>
          </w:p>
          <w:p w:rsidR="00773815" w:rsidRPr="0073406A" w:rsidRDefault="00852E02" w:rsidP="00852E02">
            <w:pPr>
              <w:pStyle w:val="Lijstalinea"/>
              <w:numPr>
                <w:ilvl w:val="0"/>
                <w:numId w:val="5"/>
              </w:numPr>
              <w:spacing w:line="240" w:lineRule="atLeast"/>
            </w:pPr>
            <w:r w:rsidRPr="0073406A">
              <w:t>B</w:t>
            </w:r>
            <w:r w:rsidR="00DD2766" w:rsidRPr="0073406A">
              <w:t>eroepsgericht</w:t>
            </w:r>
            <w:r>
              <w:t xml:space="preserve"> p</w:t>
            </w:r>
            <w:r w:rsidRPr="0073406A">
              <w:t>rofiel</w:t>
            </w:r>
            <w:r>
              <w:t>vak</w:t>
            </w:r>
            <w:r w:rsidR="00DD2766" w:rsidRPr="0073406A">
              <w:t xml:space="preserve"> (50% beroepsgericht programma)</w:t>
            </w:r>
          </w:p>
        </w:tc>
        <w:tc>
          <w:tcPr>
            <w:tcW w:w="236" w:type="dxa"/>
            <w:tcBorders>
              <w:top w:val="nil"/>
              <w:bottom w:val="nil"/>
            </w:tcBorders>
          </w:tcPr>
          <w:p w:rsidR="00773815" w:rsidRPr="0073406A" w:rsidRDefault="00773815" w:rsidP="00352A0B">
            <w:pPr>
              <w:spacing w:line="240" w:lineRule="atLeast"/>
            </w:pPr>
          </w:p>
        </w:tc>
        <w:tc>
          <w:tcPr>
            <w:tcW w:w="2694" w:type="dxa"/>
          </w:tcPr>
          <w:p w:rsidR="00773815" w:rsidRPr="0073406A" w:rsidRDefault="00773815" w:rsidP="00352A0B">
            <w:pPr>
              <w:spacing w:line="240" w:lineRule="atLeast"/>
              <w:rPr>
                <w:b/>
              </w:rPr>
            </w:pPr>
            <w:r w:rsidRPr="0073406A">
              <w:rPr>
                <w:b/>
              </w:rPr>
              <w:t>Profieldeel</w:t>
            </w:r>
          </w:p>
          <w:p w:rsidR="00773815" w:rsidRPr="0073406A" w:rsidRDefault="00773815" w:rsidP="00352A0B">
            <w:pPr>
              <w:pStyle w:val="Lijstalinea"/>
              <w:numPr>
                <w:ilvl w:val="0"/>
                <w:numId w:val="6"/>
              </w:numPr>
              <w:spacing w:line="240" w:lineRule="atLeast"/>
            </w:pPr>
            <w:r w:rsidRPr="0073406A">
              <w:t xml:space="preserve">2 </w:t>
            </w:r>
            <w:r w:rsidR="00F77554">
              <w:t xml:space="preserve">profielverplichte </w:t>
            </w:r>
            <w:r w:rsidRPr="0073406A">
              <w:t>algemeen vormende vakken(zie hierna)</w:t>
            </w:r>
          </w:p>
        </w:tc>
      </w:tr>
      <w:tr w:rsidR="00773815" w:rsidRPr="0073406A" w:rsidTr="00F77554">
        <w:tc>
          <w:tcPr>
            <w:tcW w:w="2943" w:type="dxa"/>
          </w:tcPr>
          <w:p w:rsidR="00773815" w:rsidRPr="0073406A" w:rsidRDefault="00773815" w:rsidP="00352A0B">
            <w:pPr>
              <w:spacing w:line="240" w:lineRule="atLeast"/>
              <w:rPr>
                <w:b/>
              </w:rPr>
            </w:pPr>
            <w:r w:rsidRPr="0073406A">
              <w:rPr>
                <w:b/>
              </w:rPr>
              <w:t>Vrije deel</w:t>
            </w:r>
          </w:p>
          <w:p w:rsidR="00773815" w:rsidRPr="0073406A" w:rsidRDefault="00352A0B" w:rsidP="00352A0B">
            <w:pPr>
              <w:pStyle w:val="Lijstalinea"/>
              <w:numPr>
                <w:ilvl w:val="0"/>
                <w:numId w:val="6"/>
              </w:numPr>
              <w:spacing w:line="240" w:lineRule="atLeast"/>
            </w:pPr>
            <w:r w:rsidRPr="0073406A">
              <w:t xml:space="preserve">4 </w:t>
            </w:r>
            <w:r w:rsidR="00852E02">
              <w:t xml:space="preserve">beroepsgerichte </w:t>
            </w:r>
            <w:r w:rsidRPr="0073406A">
              <w:t>keuz</w:t>
            </w:r>
            <w:r w:rsidR="00D53896">
              <w:t>vakken</w:t>
            </w:r>
            <w:r w:rsidRPr="0073406A">
              <w:t xml:space="preserve"> </w:t>
            </w:r>
            <w:r w:rsidR="00DD2766" w:rsidRPr="0073406A">
              <w:t>(50% beroepsgericht programma)</w:t>
            </w:r>
          </w:p>
          <w:p w:rsidR="00352A0B" w:rsidRPr="0073406A" w:rsidRDefault="00352A0B" w:rsidP="00352A0B">
            <w:pPr>
              <w:pStyle w:val="Lijstalinea"/>
              <w:numPr>
                <w:ilvl w:val="0"/>
                <w:numId w:val="6"/>
              </w:numPr>
              <w:spacing w:line="240" w:lineRule="atLeast"/>
              <w:rPr>
                <w:b/>
              </w:rPr>
            </w:pPr>
            <w:r w:rsidRPr="0073406A">
              <w:t>Schoolspecifieke onderdelen</w:t>
            </w:r>
          </w:p>
        </w:tc>
        <w:tc>
          <w:tcPr>
            <w:tcW w:w="318" w:type="dxa"/>
            <w:tcBorders>
              <w:top w:val="nil"/>
              <w:bottom w:val="nil"/>
            </w:tcBorders>
          </w:tcPr>
          <w:p w:rsidR="00773815" w:rsidRPr="0073406A" w:rsidRDefault="00773815" w:rsidP="00352A0B">
            <w:pPr>
              <w:spacing w:line="240" w:lineRule="atLeast"/>
            </w:pPr>
          </w:p>
        </w:tc>
        <w:tc>
          <w:tcPr>
            <w:tcW w:w="2816" w:type="dxa"/>
          </w:tcPr>
          <w:p w:rsidR="00773815" w:rsidRPr="0073406A" w:rsidRDefault="00773815" w:rsidP="00352A0B">
            <w:pPr>
              <w:spacing w:line="240" w:lineRule="atLeast"/>
              <w:rPr>
                <w:b/>
              </w:rPr>
            </w:pPr>
            <w:r w:rsidRPr="0073406A">
              <w:rPr>
                <w:b/>
              </w:rPr>
              <w:t>Vrije deel</w:t>
            </w:r>
          </w:p>
          <w:p w:rsidR="00DD2766" w:rsidRDefault="00D53896" w:rsidP="00DD2766">
            <w:pPr>
              <w:pStyle w:val="Lijstalinea"/>
              <w:numPr>
                <w:ilvl w:val="0"/>
                <w:numId w:val="6"/>
              </w:numPr>
              <w:spacing w:line="240" w:lineRule="atLeast"/>
            </w:pPr>
            <w:r>
              <w:t xml:space="preserve">2 </w:t>
            </w:r>
            <w:r w:rsidR="00852E02">
              <w:t xml:space="preserve">beroepsgerichte </w:t>
            </w:r>
            <w:r>
              <w:t>keuzevakken</w:t>
            </w:r>
            <w:r w:rsidR="00DD2766" w:rsidRPr="0073406A">
              <w:t xml:space="preserve"> (50% beroepsgericht programma)</w:t>
            </w:r>
          </w:p>
          <w:p w:rsidR="00F77554" w:rsidRPr="0073406A" w:rsidRDefault="00F77554" w:rsidP="00DD2766">
            <w:pPr>
              <w:pStyle w:val="Lijstalinea"/>
              <w:numPr>
                <w:ilvl w:val="0"/>
                <w:numId w:val="6"/>
              </w:numPr>
              <w:spacing w:line="240" w:lineRule="atLeast"/>
            </w:pPr>
            <w:r>
              <w:t>1 algemeen vormend vak</w:t>
            </w:r>
          </w:p>
          <w:p w:rsidR="00352A0B" w:rsidRPr="0073406A" w:rsidRDefault="00352A0B" w:rsidP="00352A0B">
            <w:pPr>
              <w:pStyle w:val="Lijstalinea"/>
              <w:numPr>
                <w:ilvl w:val="0"/>
                <w:numId w:val="7"/>
              </w:numPr>
              <w:spacing w:line="240" w:lineRule="atLeast"/>
              <w:rPr>
                <w:b/>
              </w:rPr>
            </w:pPr>
            <w:r w:rsidRPr="0073406A">
              <w:t>Schoolspecifieke onderdelen</w:t>
            </w:r>
          </w:p>
        </w:tc>
        <w:tc>
          <w:tcPr>
            <w:tcW w:w="236" w:type="dxa"/>
            <w:tcBorders>
              <w:top w:val="nil"/>
              <w:bottom w:val="nil"/>
            </w:tcBorders>
          </w:tcPr>
          <w:p w:rsidR="00773815" w:rsidRPr="0073406A" w:rsidRDefault="00773815" w:rsidP="00352A0B">
            <w:pPr>
              <w:spacing w:line="240" w:lineRule="atLeast"/>
            </w:pPr>
          </w:p>
        </w:tc>
        <w:tc>
          <w:tcPr>
            <w:tcW w:w="2694" w:type="dxa"/>
          </w:tcPr>
          <w:p w:rsidR="00773815" w:rsidRPr="0073406A" w:rsidRDefault="00773815" w:rsidP="00352A0B">
            <w:pPr>
              <w:spacing w:line="240" w:lineRule="atLeast"/>
              <w:rPr>
                <w:b/>
              </w:rPr>
            </w:pPr>
            <w:r w:rsidRPr="0073406A">
              <w:rPr>
                <w:b/>
              </w:rPr>
              <w:t>Vrije deel</w:t>
            </w:r>
          </w:p>
          <w:p w:rsidR="00773815" w:rsidRPr="0073406A" w:rsidRDefault="00352A0B" w:rsidP="00352A0B">
            <w:pPr>
              <w:pStyle w:val="Lijstalinea"/>
              <w:numPr>
                <w:ilvl w:val="0"/>
                <w:numId w:val="8"/>
              </w:numPr>
              <w:spacing w:line="240" w:lineRule="atLeast"/>
            </w:pPr>
            <w:r w:rsidRPr="0073406A">
              <w:t>2 algemeen vormende vakken</w:t>
            </w:r>
          </w:p>
          <w:p w:rsidR="00352A0B" w:rsidRPr="0073406A" w:rsidRDefault="00352A0B" w:rsidP="00352A0B">
            <w:pPr>
              <w:pStyle w:val="Lijstalinea"/>
              <w:numPr>
                <w:ilvl w:val="0"/>
                <w:numId w:val="8"/>
              </w:numPr>
              <w:spacing w:line="240" w:lineRule="atLeast"/>
            </w:pPr>
            <w:r w:rsidRPr="0073406A">
              <w:t>Schoolspecifieke onderdelen</w:t>
            </w:r>
          </w:p>
        </w:tc>
      </w:tr>
    </w:tbl>
    <w:p w:rsidR="00773815" w:rsidRPr="0073406A" w:rsidRDefault="00773815" w:rsidP="00352A0B"/>
    <w:p w:rsidR="00773815" w:rsidRPr="0073406A" w:rsidRDefault="00352A0B" w:rsidP="00352A0B">
      <w:pPr>
        <w:rPr>
          <w:b/>
        </w:rPr>
      </w:pPr>
      <w:r w:rsidRPr="0073406A">
        <w:rPr>
          <w:b/>
        </w:rPr>
        <w:t>Profielen</w:t>
      </w:r>
    </w:p>
    <w:p w:rsidR="00262EB2" w:rsidRPr="0073406A" w:rsidRDefault="00262EB2" w:rsidP="00352A0B">
      <w:pPr>
        <w:pStyle w:val="Lijstalinea"/>
        <w:numPr>
          <w:ilvl w:val="0"/>
          <w:numId w:val="3"/>
        </w:numPr>
      </w:pPr>
      <w:r w:rsidRPr="0073406A">
        <w:t xml:space="preserve">Economische </w:t>
      </w:r>
      <w:r w:rsidR="003B2F5B">
        <w:t xml:space="preserve">en </w:t>
      </w:r>
      <w:r w:rsidR="00D53896">
        <w:t>ondernemen</w:t>
      </w:r>
      <w:r w:rsidR="00352A0B" w:rsidRPr="0073406A">
        <w:t>(E&amp;O)</w:t>
      </w:r>
    </w:p>
    <w:p w:rsidR="00262EB2" w:rsidRPr="0073406A" w:rsidRDefault="00262EB2" w:rsidP="00352A0B">
      <w:pPr>
        <w:pStyle w:val="Lijstalinea"/>
        <w:numPr>
          <w:ilvl w:val="0"/>
          <w:numId w:val="3"/>
        </w:numPr>
      </w:pPr>
      <w:r w:rsidRPr="0073406A">
        <w:t xml:space="preserve">Horeca </w:t>
      </w:r>
      <w:r w:rsidR="003B2F5B">
        <w:t>bakkerij en recreatie</w:t>
      </w:r>
      <w:r w:rsidR="00352A0B" w:rsidRPr="0073406A">
        <w:t xml:space="preserve"> (HBR)</w:t>
      </w:r>
    </w:p>
    <w:p w:rsidR="00262EB2" w:rsidRPr="0073406A" w:rsidRDefault="00352A0B" w:rsidP="00352A0B">
      <w:pPr>
        <w:pStyle w:val="Lijstalinea"/>
        <w:numPr>
          <w:ilvl w:val="0"/>
          <w:numId w:val="3"/>
        </w:numPr>
      </w:pPr>
      <w:r w:rsidRPr="0073406A">
        <w:t>Dienstverlening en producten (D&amp;P)</w:t>
      </w:r>
    </w:p>
    <w:p w:rsidR="00262EB2" w:rsidRPr="0073406A" w:rsidRDefault="00262EB2" w:rsidP="00352A0B">
      <w:pPr>
        <w:pStyle w:val="Lijstalinea"/>
        <w:numPr>
          <w:ilvl w:val="0"/>
          <w:numId w:val="3"/>
        </w:numPr>
      </w:pPr>
      <w:r w:rsidRPr="0073406A">
        <w:t>Bouw</w:t>
      </w:r>
      <w:r w:rsidR="00352A0B" w:rsidRPr="0073406A">
        <w:t>en, wonen, interieur (BWI)</w:t>
      </w:r>
    </w:p>
    <w:p w:rsidR="00262EB2" w:rsidRPr="0073406A" w:rsidRDefault="00352A0B" w:rsidP="00352A0B">
      <w:pPr>
        <w:pStyle w:val="Lijstalinea"/>
        <w:numPr>
          <w:ilvl w:val="0"/>
          <w:numId w:val="3"/>
        </w:numPr>
      </w:pPr>
      <w:r w:rsidRPr="0073406A">
        <w:t>Produceren, installeren, energie (PIE)</w:t>
      </w:r>
    </w:p>
    <w:p w:rsidR="00352A0B" w:rsidRPr="00E42504" w:rsidRDefault="00352A0B" w:rsidP="00352A0B">
      <w:pPr>
        <w:pStyle w:val="Lijstalinea"/>
        <w:numPr>
          <w:ilvl w:val="0"/>
          <w:numId w:val="3"/>
        </w:numPr>
        <w:rPr>
          <w:lang w:val="de-DE"/>
        </w:rPr>
      </w:pPr>
      <w:r w:rsidRPr="00E42504">
        <w:rPr>
          <w:lang w:val="de-DE"/>
        </w:rPr>
        <w:t>Mobiliteit en transport (M&amp;T)</w:t>
      </w:r>
    </w:p>
    <w:p w:rsidR="00352A0B" w:rsidRPr="0073406A" w:rsidRDefault="00352A0B" w:rsidP="00352A0B">
      <w:pPr>
        <w:pStyle w:val="Lijstalinea"/>
        <w:numPr>
          <w:ilvl w:val="0"/>
          <w:numId w:val="3"/>
        </w:numPr>
      </w:pPr>
      <w:r w:rsidRPr="0073406A">
        <w:t>Media, vormgeving en ict (MVI)</w:t>
      </w:r>
    </w:p>
    <w:p w:rsidR="00352A0B" w:rsidRPr="0073406A" w:rsidRDefault="00352A0B" w:rsidP="00352A0B">
      <w:pPr>
        <w:pStyle w:val="Lijstalinea"/>
        <w:numPr>
          <w:ilvl w:val="0"/>
          <w:numId w:val="3"/>
        </w:numPr>
      </w:pPr>
      <w:r w:rsidRPr="0073406A">
        <w:t>Maritiem en techniek (MT)</w:t>
      </w:r>
    </w:p>
    <w:p w:rsidR="00262EB2" w:rsidRPr="0073406A" w:rsidRDefault="00352A0B" w:rsidP="00352A0B">
      <w:pPr>
        <w:pStyle w:val="Lijstalinea"/>
        <w:numPr>
          <w:ilvl w:val="0"/>
          <w:numId w:val="3"/>
        </w:numPr>
      </w:pPr>
      <w:r w:rsidRPr="0073406A">
        <w:t>Zorg &amp; welzijn (Z&amp;W)</w:t>
      </w:r>
    </w:p>
    <w:p w:rsidR="00352A0B" w:rsidRPr="0073406A" w:rsidRDefault="00352A0B" w:rsidP="00352A0B">
      <w:pPr>
        <w:pStyle w:val="Lijstalinea"/>
        <w:numPr>
          <w:ilvl w:val="0"/>
          <w:numId w:val="3"/>
        </w:numPr>
      </w:pPr>
      <w:r w:rsidRPr="0073406A">
        <w:t>Groen</w:t>
      </w:r>
    </w:p>
    <w:p w:rsidR="00352A0B" w:rsidRPr="0073406A" w:rsidRDefault="00352A0B" w:rsidP="00352A0B"/>
    <w:p w:rsidR="00C26471" w:rsidRPr="0073406A" w:rsidRDefault="00C26471" w:rsidP="00352A0B">
      <w:pPr>
        <w:rPr>
          <w:b/>
        </w:rPr>
      </w:pPr>
      <w:r w:rsidRPr="0073406A">
        <w:rPr>
          <w:b/>
        </w:rPr>
        <w:t>Profielverplichte algemene vakken</w:t>
      </w:r>
    </w:p>
    <w:tbl>
      <w:tblPr>
        <w:tblStyle w:val="Tabelraster"/>
        <w:tblW w:w="0" w:type="auto"/>
        <w:tblLook w:val="04A0"/>
      </w:tblPr>
      <w:tblGrid>
        <w:gridCol w:w="2235"/>
        <w:gridCol w:w="3260"/>
        <w:gridCol w:w="3793"/>
      </w:tblGrid>
      <w:tr w:rsidR="00C26471" w:rsidRPr="0073406A" w:rsidTr="00C26471">
        <w:tc>
          <w:tcPr>
            <w:tcW w:w="2235" w:type="dxa"/>
          </w:tcPr>
          <w:p w:rsidR="00C26471" w:rsidRPr="0073406A" w:rsidRDefault="00C26471" w:rsidP="00352A0B">
            <w:pPr>
              <w:rPr>
                <w:b/>
              </w:rPr>
            </w:pPr>
            <w:r w:rsidRPr="0073406A">
              <w:rPr>
                <w:b/>
              </w:rPr>
              <w:t>Profiel</w:t>
            </w:r>
          </w:p>
        </w:tc>
        <w:tc>
          <w:tcPr>
            <w:tcW w:w="3260" w:type="dxa"/>
          </w:tcPr>
          <w:p w:rsidR="00C26471" w:rsidRPr="0073406A" w:rsidRDefault="00C26471" w:rsidP="00352A0B">
            <w:pPr>
              <w:rPr>
                <w:b/>
              </w:rPr>
            </w:pPr>
            <w:r w:rsidRPr="0073406A">
              <w:rPr>
                <w:b/>
              </w:rPr>
              <w:t>Verplichte algemeen vormende vak</w:t>
            </w:r>
          </w:p>
        </w:tc>
        <w:tc>
          <w:tcPr>
            <w:tcW w:w="3793" w:type="dxa"/>
          </w:tcPr>
          <w:p w:rsidR="00C26471" w:rsidRPr="0073406A" w:rsidRDefault="00C26471" w:rsidP="00352A0B">
            <w:r w:rsidRPr="0073406A">
              <w:rPr>
                <w:b/>
              </w:rPr>
              <w:t>Verplichte algemeen vormende vakken</w:t>
            </w:r>
          </w:p>
        </w:tc>
      </w:tr>
      <w:tr w:rsidR="00C26471" w:rsidRPr="0073406A" w:rsidTr="00C26471">
        <w:tc>
          <w:tcPr>
            <w:tcW w:w="2235" w:type="dxa"/>
          </w:tcPr>
          <w:p w:rsidR="00C26471" w:rsidRPr="0073406A" w:rsidRDefault="00C26471" w:rsidP="00352A0B">
            <w:r w:rsidRPr="0073406A">
              <w:t>E&amp;O en HBR</w:t>
            </w:r>
          </w:p>
        </w:tc>
        <w:tc>
          <w:tcPr>
            <w:tcW w:w="3260" w:type="dxa"/>
          </w:tcPr>
          <w:p w:rsidR="00C26471" w:rsidRPr="0073406A" w:rsidRDefault="00C26471" w:rsidP="00352A0B">
            <w:r w:rsidRPr="0073406A">
              <w:t>economie</w:t>
            </w:r>
          </w:p>
        </w:tc>
        <w:tc>
          <w:tcPr>
            <w:tcW w:w="3793" w:type="dxa"/>
          </w:tcPr>
          <w:p w:rsidR="00C26471" w:rsidRPr="0073406A" w:rsidRDefault="00C26471" w:rsidP="003B2F5B">
            <w:r w:rsidRPr="0073406A">
              <w:t xml:space="preserve">wiskunde of </w:t>
            </w:r>
            <w:r w:rsidR="003B2F5B">
              <w:t>Frans of Duits</w:t>
            </w:r>
          </w:p>
        </w:tc>
      </w:tr>
      <w:tr w:rsidR="00C26471" w:rsidRPr="0073406A" w:rsidTr="00C26471">
        <w:tc>
          <w:tcPr>
            <w:tcW w:w="2235" w:type="dxa"/>
          </w:tcPr>
          <w:p w:rsidR="00C26471" w:rsidRPr="0073406A" w:rsidRDefault="00C26471" w:rsidP="00352A0B">
            <w:r w:rsidRPr="0073406A">
              <w:t>D&amp;P</w:t>
            </w:r>
          </w:p>
        </w:tc>
        <w:tc>
          <w:tcPr>
            <w:tcW w:w="7053" w:type="dxa"/>
            <w:gridSpan w:val="2"/>
          </w:tcPr>
          <w:p w:rsidR="00C26471" w:rsidRPr="0073406A" w:rsidRDefault="00C26471" w:rsidP="00352A0B">
            <w:r w:rsidRPr="0073406A">
              <w:t>2 vakken uit: wiskunde, Nask 1, biologie en economie</w:t>
            </w:r>
          </w:p>
        </w:tc>
      </w:tr>
      <w:tr w:rsidR="00C26471" w:rsidRPr="0073406A" w:rsidTr="00C26471">
        <w:tc>
          <w:tcPr>
            <w:tcW w:w="2235" w:type="dxa"/>
          </w:tcPr>
          <w:p w:rsidR="00C26471" w:rsidRPr="00E42504" w:rsidRDefault="00C26471" w:rsidP="00352A0B">
            <w:pPr>
              <w:rPr>
                <w:lang w:val="de-DE"/>
              </w:rPr>
            </w:pPr>
            <w:r w:rsidRPr="00E42504">
              <w:rPr>
                <w:lang w:val="de-DE"/>
              </w:rPr>
              <w:lastRenderedPageBreak/>
              <w:t>BWI, PIE, M&amp;T, MT MVI</w:t>
            </w:r>
          </w:p>
        </w:tc>
        <w:tc>
          <w:tcPr>
            <w:tcW w:w="3260" w:type="dxa"/>
          </w:tcPr>
          <w:p w:rsidR="00C26471" w:rsidRPr="0073406A" w:rsidRDefault="00C26471" w:rsidP="00352A0B">
            <w:r w:rsidRPr="0073406A">
              <w:t>wiskunde</w:t>
            </w:r>
          </w:p>
        </w:tc>
        <w:tc>
          <w:tcPr>
            <w:tcW w:w="3793" w:type="dxa"/>
          </w:tcPr>
          <w:p w:rsidR="00C26471" w:rsidRPr="0073406A" w:rsidRDefault="006777D7" w:rsidP="00352A0B">
            <w:r w:rsidRPr="0073406A">
              <w:t>Nask 1</w:t>
            </w:r>
          </w:p>
        </w:tc>
      </w:tr>
      <w:tr w:rsidR="00C26471" w:rsidRPr="0073406A" w:rsidTr="00C26471">
        <w:tc>
          <w:tcPr>
            <w:tcW w:w="2235" w:type="dxa"/>
          </w:tcPr>
          <w:p w:rsidR="00C26471" w:rsidRPr="0073406A" w:rsidRDefault="006777D7" w:rsidP="00352A0B">
            <w:r w:rsidRPr="0073406A">
              <w:t>Z&amp;W</w:t>
            </w:r>
          </w:p>
        </w:tc>
        <w:tc>
          <w:tcPr>
            <w:tcW w:w="3260" w:type="dxa"/>
          </w:tcPr>
          <w:p w:rsidR="00C26471" w:rsidRPr="0073406A" w:rsidRDefault="006777D7" w:rsidP="00352A0B">
            <w:r w:rsidRPr="0073406A">
              <w:t>biologie</w:t>
            </w:r>
          </w:p>
        </w:tc>
        <w:tc>
          <w:tcPr>
            <w:tcW w:w="3793" w:type="dxa"/>
          </w:tcPr>
          <w:p w:rsidR="00C26471" w:rsidRPr="0073406A" w:rsidRDefault="006777D7" w:rsidP="00352A0B">
            <w:r w:rsidRPr="0073406A">
              <w:t>wiskunde of maatschappijleer 2 of aardrijkskunde of geschiedenis</w:t>
            </w:r>
          </w:p>
        </w:tc>
      </w:tr>
      <w:tr w:rsidR="00C26471" w:rsidRPr="0073406A" w:rsidTr="00C26471">
        <w:tc>
          <w:tcPr>
            <w:tcW w:w="2235" w:type="dxa"/>
          </w:tcPr>
          <w:p w:rsidR="00C26471" w:rsidRPr="0073406A" w:rsidRDefault="006777D7" w:rsidP="00352A0B">
            <w:r w:rsidRPr="0073406A">
              <w:t>Groen</w:t>
            </w:r>
          </w:p>
        </w:tc>
        <w:tc>
          <w:tcPr>
            <w:tcW w:w="3260" w:type="dxa"/>
          </w:tcPr>
          <w:p w:rsidR="00C26471" w:rsidRPr="0073406A" w:rsidRDefault="006777D7" w:rsidP="00352A0B">
            <w:r w:rsidRPr="0073406A">
              <w:t>wiskunde</w:t>
            </w:r>
          </w:p>
        </w:tc>
        <w:tc>
          <w:tcPr>
            <w:tcW w:w="3793" w:type="dxa"/>
          </w:tcPr>
          <w:p w:rsidR="00C26471" w:rsidRPr="0073406A" w:rsidRDefault="006777D7" w:rsidP="00352A0B">
            <w:r w:rsidRPr="0073406A">
              <w:t>biologie of Nask 1</w:t>
            </w:r>
          </w:p>
        </w:tc>
      </w:tr>
    </w:tbl>
    <w:p w:rsidR="00C26471" w:rsidRPr="0073406A" w:rsidRDefault="00C26471" w:rsidP="006777D7">
      <w:pPr>
        <w:spacing w:before="40" w:after="40"/>
      </w:pPr>
    </w:p>
    <w:p w:rsidR="00DD2766" w:rsidRPr="0073406A" w:rsidRDefault="00DD2766" w:rsidP="006777D7">
      <w:pPr>
        <w:spacing w:before="40" w:after="40"/>
        <w:rPr>
          <w:b/>
        </w:rPr>
      </w:pPr>
      <w:r w:rsidRPr="0073406A">
        <w:rPr>
          <w:b/>
        </w:rPr>
        <w:t>Examen beroepsgericht programma</w:t>
      </w:r>
    </w:p>
    <w:p w:rsidR="00DD2766" w:rsidRPr="0073406A" w:rsidRDefault="00DD2766" w:rsidP="00DD2766">
      <w:pPr>
        <w:pStyle w:val="Lijstalinea"/>
        <w:numPr>
          <w:ilvl w:val="0"/>
          <w:numId w:val="10"/>
        </w:numPr>
        <w:spacing w:before="40" w:after="40"/>
      </w:pPr>
      <w:r w:rsidRPr="0073406A">
        <w:t xml:space="preserve">Het </w:t>
      </w:r>
      <w:r w:rsidR="00F77554">
        <w:t>beroepsgericht</w:t>
      </w:r>
      <w:r w:rsidRPr="0073406A">
        <w:t xml:space="preserve"> </w:t>
      </w:r>
      <w:r w:rsidR="00852E02" w:rsidRPr="0073406A">
        <w:t>profiel</w:t>
      </w:r>
      <w:r w:rsidR="00852E02">
        <w:t xml:space="preserve">vak </w:t>
      </w:r>
      <w:r w:rsidRPr="0073406A">
        <w:t xml:space="preserve">wordt afgesloten met </w:t>
      </w:r>
      <w:r w:rsidR="00852E02">
        <w:t>een</w:t>
      </w:r>
      <w:r w:rsidRPr="0073406A">
        <w:t xml:space="preserve"> centraal ontwikkeld examen</w:t>
      </w:r>
      <w:r w:rsidR="003B2F5B">
        <w:t xml:space="preserve">: centraal schriftelijk en </w:t>
      </w:r>
      <w:r w:rsidR="00D53896">
        <w:t>praktisch</w:t>
      </w:r>
      <w:r w:rsidR="003B2F5B">
        <w:t xml:space="preserve"> examen</w:t>
      </w:r>
      <w:r w:rsidRPr="0073406A">
        <w:t xml:space="preserve"> (CSPE). Er kan in maximaal één profielvak centraal examen worden gedaan</w:t>
      </w:r>
      <w:r w:rsidR="002D7131" w:rsidRPr="0073406A">
        <w:t>.</w:t>
      </w:r>
      <w:r w:rsidR="00852E02">
        <w:t xml:space="preserve"> </w:t>
      </w:r>
      <w:r w:rsidR="00852E02">
        <w:br/>
        <w:t>Het hele beroepsgerichte profielvak wordt met één CSPE afgesloten, er wordt niet per moduul geëxamineerd</w:t>
      </w:r>
      <w:r w:rsidR="00852E02" w:rsidRPr="0073406A">
        <w:t xml:space="preserve"> </w:t>
      </w:r>
      <w:r w:rsidRPr="0073406A">
        <w:t>Het profielvak kan niet door de school of de leerling zelf worden samengesteld uit onderdelen van verschillende profielvakken.</w:t>
      </w:r>
      <w:r w:rsidRPr="0073406A">
        <w:br/>
        <w:t>Voor de gemengde leerweg is aangewezen over welke profieldelen (modulen) het centraal examen gaat.</w:t>
      </w:r>
    </w:p>
    <w:p w:rsidR="00DD2766" w:rsidRPr="0073406A" w:rsidRDefault="00DD2766" w:rsidP="00DD2766">
      <w:pPr>
        <w:pStyle w:val="Lijstalinea"/>
        <w:numPr>
          <w:ilvl w:val="0"/>
          <w:numId w:val="10"/>
        </w:numPr>
        <w:spacing w:before="40" w:after="40"/>
      </w:pPr>
      <w:r w:rsidRPr="0073406A">
        <w:t>De keuze</w:t>
      </w:r>
      <w:r w:rsidR="00852E02">
        <w:t>vakk</w:t>
      </w:r>
      <w:r w:rsidRPr="0073406A">
        <w:t>en worden afgesloten met schoolexamens (SE). Er moeten ten minste vier keuze</w:t>
      </w:r>
      <w:r w:rsidR="00852E02">
        <w:t>vakk</w:t>
      </w:r>
      <w:r w:rsidRPr="0073406A">
        <w:t>en met een schoolexamen worden afgesloten. Voor elk keuze</w:t>
      </w:r>
      <w:r w:rsidR="00852E02">
        <w:t>vak</w:t>
      </w:r>
      <w:r w:rsidRPr="0073406A">
        <w:t xml:space="preserve"> moet een cijfer gegeven worden.</w:t>
      </w:r>
      <w:r w:rsidR="00852E02">
        <w:br/>
        <w:t>De school geeft in zijn programma voor toetsing en afsluiting (PTA) aan hoe het schoolexamen eruit ziet.</w:t>
      </w:r>
    </w:p>
    <w:p w:rsidR="00DD2766" w:rsidRPr="0073406A" w:rsidRDefault="00DD2766" w:rsidP="006777D7">
      <w:pPr>
        <w:spacing w:before="40" w:after="40"/>
      </w:pPr>
    </w:p>
    <w:p w:rsidR="00352A0B" w:rsidRPr="0073406A" w:rsidRDefault="00352A0B" w:rsidP="00352A0B">
      <w:pPr>
        <w:rPr>
          <w:b/>
        </w:rPr>
      </w:pPr>
      <w:r w:rsidRPr="0073406A">
        <w:rPr>
          <w:b/>
        </w:rPr>
        <w:t>Keuze profielen</w:t>
      </w:r>
    </w:p>
    <w:p w:rsidR="00927421" w:rsidRPr="0073406A" w:rsidRDefault="00927421" w:rsidP="00352A0B">
      <w:r w:rsidRPr="0073406A">
        <w:t xml:space="preserve">Een school </w:t>
      </w:r>
      <w:r w:rsidR="003B2F5B">
        <w:t xml:space="preserve">bepaalt </w:t>
      </w:r>
      <w:r w:rsidRPr="0073406A">
        <w:t xml:space="preserve">zelf de </w:t>
      </w:r>
      <w:r w:rsidR="00352A0B" w:rsidRPr="0073406A">
        <w:t>profielen</w:t>
      </w:r>
      <w:r w:rsidR="00F5202A" w:rsidRPr="0073406A">
        <w:t xml:space="preserve"> die </w:t>
      </w:r>
      <w:r w:rsidRPr="0073406A">
        <w:t>hij</w:t>
      </w:r>
      <w:r w:rsidR="00852E02">
        <w:t xml:space="preserve"> </w:t>
      </w:r>
      <w:r w:rsidRPr="0073406A">
        <w:t>aanbiedt</w:t>
      </w:r>
      <w:r w:rsidR="00852E02">
        <w:t xml:space="preserve"> </w:t>
      </w:r>
      <w:r w:rsidR="00352A0B" w:rsidRPr="0073406A">
        <w:t xml:space="preserve">op basis van </w:t>
      </w:r>
      <w:r w:rsidR="003B2F5B">
        <w:t xml:space="preserve">het </w:t>
      </w:r>
      <w:r w:rsidR="00352A0B" w:rsidRPr="0073406A">
        <w:t xml:space="preserve">bestaande </w:t>
      </w:r>
      <w:r w:rsidR="003B2F5B">
        <w:t>toegestaan onderwijsaanbod</w:t>
      </w:r>
      <w:r w:rsidR="00852E02">
        <w:t xml:space="preserve"> (zie routekaart naar profielen).</w:t>
      </w:r>
      <w:r w:rsidR="00352A0B" w:rsidRPr="0073406A">
        <w:t xml:space="preserve"> Alle afdelingslicenties mogen worden omgezet in profielen. Niet alle profielen hoeven aangeboden te worden.</w:t>
      </w:r>
      <w:r w:rsidR="003B2F5B">
        <w:t xml:space="preserve"> Het is belangrijk dat scholen hierin een afweging maken waarin leerlingprognoses, het bredere vmbo-onderwijsaanbod in de regio, aanpalend vervolgonderwijs en regionaal arbeidsmarktperspectief worden meegenomen.</w:t>
      </w:r>
    </w:p>
    <w:p w:rsidR="00C02AF8" w:rsidRPr="0073406A" w:rsidRDefault="00C02AF8" w:rsidP="00352A0B"/>
    <w:p w:rsidR="00352A0B" w:rsidRPr="0073406A" w:rsidRDefault="00352A0B" w:rsidP="00352A0B">
      <w:r w:rsidRPr="0073406A">
        <w:object w:dxaOrig="7180" w:dyaOrig="5390">
          <v:shape id="_x0000_i1026" type="#_x0000_t75" style="width:252pt;height:188.25pt" o:ole="">
            <v:imagedata r:id="rId10" o:title=""/>
          </v:shape>
          <o:OLEObject Type="Embed" ProgID="PowerPoint.Slide.12" ShapeID="_x0000_i1026" DrawAspect="Content" ObjectID="_1479879790" r:id="rId11"/>
        </w:object>
      </w:r>
    </w:p>
    <w:p w:rsidR="00352A0B" w:rsidRPr="0073406A" w:rsidRDefault="00352A0B" w:rsidP="00352A0B"/>
    <w:p w:rsidR="00352A0B" w:rsidRPr="0073406A" w:rsidRDefault="00352A0B" w:rsidP="00352A0B">
      <w:r w:rsidRPr="0073406A">
        <w:t xml:space="preserve">Een leerling maakt </w:t>
      </w:r>
      <w:r w:rsidR="003B2F5B">
        <w:t xml:space="preserve">vervolgens </w:t>
      </w:r>
      <w:r w:rsidRPr="0073406A">
        <w:t>een keuze uit het aanbod van de school</w:t>
      </w:r>
    </w:p>
    <w:p w:rsidR="00DD2766" w:rsidRPr="0073406A" w:rsidRDefault="00DD2766" w:rsidP="00352A0B">
      <w:pPr>
        <w:rPr>
          <w:b/>
        </w:rPr>
      </w:pPr>
    </w:p>
    <w:p w:rsidR="00352A0B" w:rsidRPr="0073406A" w:rsidRDefault="00352A0B" w:rsidP="00352A0B">
      <w:pPr>
        <w:rPr>
          <w:b/>
        </w:rPr>
      </w:pPr>
      <w:r w:rsidRPr="0073406A">
        <w:rPr>
          <w:b/>
        </w:rPr>
        <w:t>Keuze keuze</w:t>
      </w:r>
      <w:r w:rsidR="00852E02">
        <w:rPr>
          <w:b/>
        </w:rPr>
        <w:t>vakke</w:t>
      </w:r>
      <w:r w:rsidRPr="0073406A">
        <w:rPr>
          <w:b/>
        </w:rPr>
        <w:t>n</w:t>
      </w:r>
    </w:p>
    <w:p w:rsidR="00352A0B" w:rsidRPr="0073406A" w:rsidRDefault="007D7CE1" w:rsidP="00352A0B">
      <w:r w:rsidRPr="0073406A">
        <w:t>Bij alle profielen zijn</w:t>
      </w:r>
      <w:r w:rsidR="00852E02">
        <w:t xml:space="preserve"> </w:t>
      </w:r>
      <w:r w:rsidR="003B2F5B">
        <w:t xml:space="preserve">aan de start van de </w:t>
      </w:r>
      <w:r w:rsidR="002D7131">
        <w:t xml:space="preserve">examenpilots </w:t>
      </w:r>
      <w:r w:rsidRPr="0073406A">
        <w:t>keuze</w:t>
      </w:r>
      <w:r w:rsidR="00852E02">
        <w:t>vakk</w:t>
      </w:r>
      <w:r w:rsidRPr="0073406A">
        <w:t xml:space="preserve">en ontwikkeld. </w:t>
      </w:r>
      <w:r w:rsidR="00352A0B" w:rsidRPr="0073406A">
        <w:t>Een school bepaalt in eerste instantie welke keuze</w:t>
      </w:r>
      <w:r w:rsidR="00852E02">
        <w:t>vakk</w:t>
      </w:r>
      <w:r w:rsidR="00352A0B" w:rsidRPr="0073406A">
        <w:t>en aangeboden worden en waar leerlingen uit kunnen kiezen. Voor het aanbieden van keuze</w:t>
      </w:r>
      <w:r w:rsidR="00852E02">
        <w:t>vakk</w:t>
      </w:r>
      <w:r w:rsidR="00352A0B" w:rsidRPr="0073406A">
        <w:t>en is geen licentie nodig.</w:t>
      </w:r>
    </w:p>
    <w:p w:rsidR="00352A0B" w:rsidRPr="0073406A" w:rsidRDefault="00352A0B" w:rsidP="00352A0B"/>
    <w:p w:rsidR="00352A0B" w:rsidRPr="0073406A" w:rsidRDefault="00352A0B" w:rsidP="00352A0B">
      <w:r w:rsidRPr="0073406A">
        <w:t>De samenstelling van keuze</w:t>
      </w:r>
      <w:r w:rsidR="00852E02">
        <w:t>vakk</w:t>
      </w:r>
      <w:r w:rsidRPr="0073406A">
        <w:t>en kan verschillende doelen dienen:</w:t>
      </w:r>
    </w:p>
    <w:p w:rsidR="00352A0B" w:rsidRPr="0073406A" w:rsidRDefault="00352A0B" w:rsidP="00352A0B">
      <w:pPr>
        <w:rPr>
          <w:b/>
          <w:i/>
        </w:rPr>
      </w:pPr>
      <w:r w:rsidRPr="0073406A">
        <w:rPr>
          <w:b/>
          <w:i/>
        </w:rPr>
        <w:t>Smalle keuze/verdieping</w:t>
      </w:r>
    </w:p>
    <w:p w:rsidR="00352A0B" w:rsidRPr="0073406A" w:rsidRDefault="00852E02" w:rsidP="00352A0B">
      <w:r w:rsidRPr="0073406A">
        <w:object w:dxaOrig="7114" w:dyaOrig="5315">
          <v:shape id="_x0000_i1027" type="#_x0000_t75" style="width:264.75pt;height:196.5pt" o:ole="">
            <v:imagedata r:id="rId12" o:title=""/>
          </v:shape>
          <o:OLEObject Type="Embed" ProgID="PowerPoint.Slide.12" ShapeID="_x0000_i1027" DrawAspect="Content" ObjectID="_1479879791" r:id="rId13"/>
        </w:object>
      </w:r>
    </w:p>
    <w:p w:rsidR="00352A0B" w:rsidRPr="0073406A" w:rsidRDefault="00352A0B" w:rsidP="00352A0B"/>
    <w:p w:rsidR="00262EB2" w:rsidRPr="0073406A" w:rsidRDefault="00262EB2" w:rsidP="00352A0B">
      <w:r w:rsidRPr="0073406A">
        <w:t xml:space="preserve">Voorbeeld </w:t>
      </w:r>
      <w:r w:rsidR="00F5202A" w:rsidRPr="0073406A">
        <w:t xml:space="preserve">van het </w:t>
      </w:r>
      <w:r w:rsidR="00852E02">
        <w:t xml:space="preserve">beroepsgericht </w:t>
      </w:r>
      <w:r w:rsidR="00F5202A" w:rsidRPr="0073406A">
        <w:t xml:space="preserve">examenprogramma van </w:t>
      </w:r>
      <w:r w:rsidR="0073406A" w:rsidRPr="0073406A">
        <w:t xml:space="preserve">leerling </w:t>
      </w:r>
      <w:r w:rsidRPr="0073406A">
        <w:t>1</w:t>
      </w:r>
      <w:r w:rsidR="00D90386" w:rsidRPr="0073406A">
        <w:t>: ‘smalle keuze/verdieping’</w:t>
      </w:r>
    </w:p>
    <w:p w:rsidR="00D05068" w:rsidRPr="0073406A" w:rsidRDefault="00D05068" w:rsidP="00352A0B">
      <w:r w:rsidRPr="0073406A">
        <w:t xml:space="preserve">Toelichting: het </w:t>
      </w:r>
      <w:r w:rsidR="00852E02">
        <w:t xml:space="preserve">beroepsgericht </w:t>
      </w:r>
      <w:r w:rsidRPr="0073406A">
        <w:t>examenprogramma van leerling 1 bestaat uit één profiel</w:t>
      </w:r>
      <w:r w:rsidR="00852E02">
        <w:t>vak</w:t>
      </w:r>
      <w:r w:rsidRPr="0073406A">
        <w:t xml:space="preserve"> (± 50%) en 4 keuze</w:t>
      </w:r>
      <w:r w:rsidR="00852E02">
        <w:t>vakk</w:t>
      </w:r>
      <w:r w:rsidRPr="0073406A">
        <w:t xml:space="preserve">en (ook ± 50%) die </w:t>
      </w:r>
      <w:r w:rsidR="00762F32">
        <w:t>bij</w:t>
      </w:r>
      <w:r w:rsidRPr="0073406A">
        <w:t xml:space="preserve"> </w:t>
      </w:r>
      <w:r w:rsidR="00352A0B" w:rsidRPr="0073406A">
        <w:t>het profiel</w:t>
      </w:r>
      <w:r w:rsidR="00762F32">
        <w:t>vak</w:t>
      </w:r>
      <w:r w:rsidRPr="0073406A">
        <w:t xml:space="preserve"> </w:t>
      </w:r>
      <w:r w:rsidR="00762F32">
        <w:t>passen</w:t>
      </w:r>
      <w:r w:rsidRPr="0073406A">
        <w:t>. Leerling 1 volgt een smal exame</w:t>
      </w:r>
      <w:r w:rsidR="00F3584C" w:rsidRPr="0073406A">
        <w:t>n</w:t>
      </w:r>
      <w:r w:rsidRPr="0073406A">
        <w:t>programma.</w:t>
      </w:r>
    </w:p>
    <w:p w:rsidR="00352A0B" w:rsidRPr="0073406A" w:rsidRDefault="00352A0B" w:rsidP="00352A0B"/>
    <w:p w:rsidR="00D90386" w:rsidRPr="0073406A" w:rsidRDefault="007D7CE1" w:rsidP="00352A0B">
      <w:pPr>
        <w:rPr>
          <w:b/>
          <w:i/>
        </w:rPr>
      </w:pPr>
      <w:r w:rsidRPr="0073406A">
        <w:rPr>
          <w:b/>
          <w:i/>
        </w:rPr>
        <w:t>B</w:t>
      </w:r>
      <w:r w:rsidR="00D90386" w:rsidRPr="0073406A">
        <w:rPr>
          <w:b/>
          <w:i/>
        </w:rPr>
        <w:t xml:space="preserve">rede keuze/verbreding binnen </w:t>
      </w:r>
      <w:r w:rsidR="00762F32">
        <w:rPr>
          <w:b/>
          <w:i/>
        </w:rPr>
        <w:t>een beroepensector</w:t>
      </w:r>
    </w:p>
    <w:p w:rsidR="007D7CE1" w:rsidRPr="0073406A" w:rsidRDefault="00762F32" w:rsidP="00352A0B">
      <w:r w:rsidRPr="0073406A">
        <w:object w:dxaOrig="7155" w:dyaOrig="5343">
          <v:shape id="_x0000_i1028" type="#_x0000_t75" style="width:262.5pt;height:195.75pt" o:ole="">
            <v:imagedata r:id="rId14" o:title=""/>
          </v:shape>
          <o:OLEObject Type="Embed" ProgID="PowerPoint.Slide.12" ShapeID="_x0000_i1028" DrawAspect="Content" ObjectID="_1479879792" r:id="rId15"/>
        </w:object>
      </w:r>
    </w:p>
    <w:p w:rsidR="00F3584C" w:rsidRPr="0073406A" w:rsidRDefault="00F3584C" w:rsidP="00352A0B">
      <w:r w:rsidRPr="0073406A">
        <w:t>Toelichting: he</w:t>
      </w:r>
      <w:r w:rsidR="007D7CE1" w:rsidRPr="0073406A">
        <w:t xml:space="preserve">t </w:t>
      </w:r>
      <w:r w:rsidR="00762F32">
        <w:t xml:space="preserve">beroepsgerichte </w:t>
      </w:r>
      <w:r w:rsidR="007D7CE1" w:rsidRPr="0073406A">
        <w:t>examenprogramma van leerling 2</w:t>
      </w:r>
      <w:r w:rsidRPr="0073406A">
        <w:t xml:space="preserve"> bestaat uit één profiel</w:t>
      </w:r>
      <w:r w:rsidR="00762F32">
        <w:t>vak</w:t>
      </w:r>
      <w:r w:rsidRPr="0073406A">
        <w:t xml:space="preserve"> (± 50%) en 4 keuze</w:t>
      </w:r>
      <w:r w:rsidR="00762F32">
        <w:t>vakk</w:t>
      </w:r>
      <w:r w:rsidRPr="0073406A">
        <w:t xml:space="preserve">en (ook ± 50%) die </w:t>
      </w:r>
      <w:r w:rsidR="007D7CE1" w:rsidRPr="0073406A">
        <w:t>binnen twee profielen vallen</w:t>
      </w:r>
      <w:r w:rsidRPr="0073406A">
        <w:t xml:space="preserve">. </w:t>
      </w:r>
      <w:r w:rsidR="007D7CE1" w:rsidRPr="0073406A">
        <w:t>2</w:t>
      </w:r>
      <w:r w:rsidRPr="0073406A">
        <w:t xml:space="preserve"> van de 4 keuze</w:t>
      </w:r>
      <w:r w:rsidR="00762F32">
        <w:t>vakk</w:t>
      </w:r>
      <w:r w:rsidRPr="0073406A">
        <w:t xml:space="preserve">en maken deel uit van </w:t>
      </w:r>
      <w:r w:rsidR="00762F32">
        <w:t>een</w:t>
      </w:r>
      <w:r w:rsidRPr="0073406A">
        <w:t xml:space="preserve"> andere profiel. Leerling 2 volgt een breder examenprogramma dan leerling 1. </w:t>
      </w:r>
    </w:p>
    <w:p w:rsidR="007538FD" w:rsidRPr="0073406A" w:rsidRDefault="007538FD" w:rsidP="00352A0B"/>
    <w:p w:rsidR="007538FD" w:rsidRPr="0073406A" w:rsidRDefault="007538FD" w:rsidP="00352A0B"/>
    <w:p w:rsidR="00D90386" w:rsidRPr="0073406A" w:rsidRDefault="00DD2766" w:rsidP="00352A0B">
      <w:pPr>
        <w:rPr>
          <w:b/>
          <w:i/>
        </w:rPr>
      </w:pPr>
      <w:r w:rsidRPr="0073406A">
        <w:rPr>
          <w:b/>
          <w:i/>
        </w:rPr>
        <w:br w:type="page"/>
      </w:r>
      <w:r w:rsidR="00236CEA">
        <w:rPr>
          <w:b/>
          <w:i/>
        </w:rPr>
        <w:lastRenderedPageBreak/>
        <w:t xml:space="preserve">Beroepenveld </w:t>
      </w:r>
      <w:r w:rsidR="00D90386" w:rsidRPr="0073406A">
        <w:rPr>
          <w:b/>
          <w:i/>
        </w:rPr>
        <w:t>overstijgende keuze</w:t>
      </w:r>
    </w:p>
    <w:p w:rsidR="00D90386" w:rsidRPr="0073406A" w:rsidRDefault="00236CEA" w:rsidP="00352A0B">
      <w:r w:rsidRPr="0073406A">
        <w:object w:dxaOrig="7215" w:dyaOrig="5389">
          <v:shape id="_x0000_i1029" type="#_x0000_t75" style="width:283.5pt;height:211.5pt" o:ole="">
            <v:imagedata r:id="rId16" o:title=""/>
          </v:shape>
          <o:OLEObject Type="Embed" ProgID="PowerPoint.Slide.12" ShapeID="_x0000_i1029" DrawAspect="Content" ObjectID="_1479879793" r:id="rId17"/>
        </w:object>
      </w:r>
    </w:p>
    <w:p w:rsidR="00F3584C" w:rsidRPr="0073406A" w:rsidRDefault="00F3584C" w:rsidP="00352A0B">
      <w:r w:rsidRPr="0073406A">
        <w:t>Toelichting: het examenprogramma van leerling 3 bestaat uit één profiel</w:t>
      </w:r>
      <w:r w:rsidR="00236CEA">
        <w:t>vak</w:t>
      </w:r>
      <w:r w:rsidRPr="0073406A">
        <w:t xml:space="preserve"> (± 50%) en 4 keuze</w:t>
      </w:r>
      <w:r w:rsidR="00236CEA">
        <w:t>vakk</w:t>
      </w:r>
      <w:r w:rsidRPr="0073406A">
        <w:t xml:space="preserve">en (ook ± 50%) die </w:t>
      </w:r>
      <w:r w:rsidR="007D7CE1" w:rsidRPr="0073406A">
        <w:t>bij verschillende profiel</w:t>
      </w:r>
      <w:r w:rsidR="00236CEA">
        <w:t>vakk</w:t>
      </w:r>
      <w:r w:rsidR="007D7CE1" w:rsidRPr="0073406A">
        <w:t xml:space="preserve">en horen (en </w:t>
      </w:r>
      <w:r w:rsidR="00236CEA">
        <w:t>het beroepenveld</w:t>
      </w:r>
      <w:r w:rsidR="007D7CE1" w:rsidRPr="0073406A">
        <w:t xml:space="preserve"> overstijgen). Slechts 2</w:t>
      </w:r>
      <w:r w:rsidRPr="0073406A">
        <w:t xml:space="preserve"> van de 4 keuze</w:t>
      </w:r>
      <w:r w:rsidR="00236CEA">
        <w:t>vakk</w:t>
      </w:r>
      <w:r w:rsidRPr="0073406A">
        <w:t xml:space="preserve">en, </w:t>
      </w:r>
      <w:r w:rsidR="007D7CE1" w:rsidRPr="0073406A">
        <w:t>maken</w:t>
      </w:r>
      <w:r w:rsidRPr="0073406A">
        <w:t xml:space="preserve"> deel uit van dezelfde </w:t>
      </w:r>
      <w:r w:rsidR="00236CEA">
        <w:t>beroepenveld</w:t>
      </w:r>
      <w:r w:rsidR="00FE0397" w:rsidRPr="0073406A">
        <w:t xml:space="preserve"> waarvan ook het hele profiel</w:t>
      </w:r>
      <w:r w:rsidR="00236CEA">
        <w:t>vak</w:t>
      </w:r>
      <w:r w:rsidR="00FE0397" w:rsidRPr="0073406A">
        <w:t xml:space="preserve"> wordt gevolgd.</w:t>
      </w:r>
      <w:r w:rsidR="007D7CE1" w:rsidRPr="0073406A">
        <w:t xml:space="preserve"> 1</w:t>
      </w:r>
      <w:r w:rsidRPr="0073406A">
        <w:t xml:space="preserve"> van de 4 keuze</w:t>
      </w:r>
      <w:r w:rsidR="00236CEA">
        <w:t>vakk</w:t>
      </w:r>
      <w:r w:rsidRPr="0073406A">
        <w:t>en ma</w:t>
      </w:r>
      <w:r w:rsidR="00236CEA">
        <w:t>a</w:t>
      </w:r>
      <w:r w:rsidRPr="0073406A">
        <w:t>k</w:t>
      </w:r>
      <w:r w:rsidR="00236CEA">
        <w:t>t</w:t>
      </w:r>
      <w:r w:rsidRPr="0073406A">
        <w:t xml:space="preserve"> deel uit van </w:t>
      </w:r>
      <w:r w:rsidR="00236CEA">
        <w:t>het</w:t>
      </w:r>
      <w:r w:rsidRPr="0073406A">
        <w:t xml:space="preserve"> profiel</w:t>
      </w:r>
      <w:r w:rsidR="00236CEA">
        <w:t>vak</w:t>
      </w:r>
      <w:r w:rsidRPr="0073406A">
        <w:t xml:space="preserve"> in een andere </w:t>
      </w:r>
      <w:r w:rsidR="00236CEA">
        <w:t>beroepenveld</w:t>
      </w:r>
      <w:r w:rsidRPr="0073406A">
        <w:t xml:space="preserve">, </w:t>
      </w:r>
      <w:r w:rsidR="00522119" w:rsidRPr="0073406A">
        <w:t>het 4</w:t>
      </w:r>
      <w:r w:rsidR="00266958" w:rsidRPr="0073406A">
        <w:rPr>
          <w:vertAlign w:val="superscript"/>
        </w:rPr>
        <w:t xml:space="preserve">e </w:t>
      </w:r>
      <w:r w:rsidR="00522119" w:rsidRPr="0073406A">
        <w:t>keuze</w:t>
      </w:r>
      <w:r w:rsidR="00236CEA">
        <w:t>vak</w:t>
      </w:r>
      <w:r w:rsidR="00522119" w:rsidRPr="0073406A">
        <w:t xml:space="preserve"> komt eveneens uit de andere </w:t>
      </w:r>
      <w:r w:rsidR="00236CEA">
        <w:t>beroepenveld</w:t>
      </w:r>
      <w:r w:rsidR="00522119" w:rsidRPr="0073406A">
        <w:t xml:space="preserve">. Leerling 3 </w:t>
      </w:r>
      <w:r w:rsidRPr="0073406A">
        <w:t>volgt een bre</w:t>
      </w:r>
      <w:r w:rsidR="00522119" w:rsidRPr="0073406A">
        <w:t>e</w:t>
      </w:r>
      <w:r w:rsidRPr="0073406A">
        <w:t>d</w:t>
      </w:r>
      <w:r w:rsidR="00236CEA">
        <w:t xml:space="preserve"> </w:t>
      </w:r>
      <w:r w:rsidRPr="0073406A">
        <w:t>examenprogramma</w:t>
      </w:r>
      <w:r w:rsidR="00522119" w:rsidRPr="0073406A">
        <w:t xml:space="preserve"> met onderdelen uit verschillende </w:t>
      </w:r>
      <w:r w:rsidR="007D7CE1" w:rsidRPr="0073406A">
        <w:t>profielen/</w:t>
      </w:r>
      <w:r w:rsidR="00236CEA">
        <w:t>beroepenvelden</w:t>
      </w:r>
      <w:r w:rsidR="00522119" w:rsidRPr="0073406A">
        <w:t>.</w:t>
      </w:r>
    </w:p>
    <w:p w:rsidR="00F3584C" w:rsidRPr="0073406A" w:rsidRDefault="00F3584C" w:rsidP="00352A0B"/>
    <w:p w:rsidR="007D7CE1" w:rsidRPr="0073406A" w:rsidRDefault="007D7CE1" w:rsidP="00352A0B">
      <w:pPr>
        <w:rPr>
          <w:b/>
        </w:rPr>
      </w:pPr>
      <w:r w:rsidRPr="0073406A">
        <w:rPr>
          <w:b/>
        </w:rPr>
        <w:t>Zelf keuze</w:t>
      </w:r>
      <w:r w:rsidR="00236CEA">
        <w:rPr>
          <w:b/>
        </w:rPr>
        <w:t>vakk</w:t>
      </w:r>
      <w:r w:rsidRPr="0073406A">
        <w:rPr>
          <w:b/>
        </w:rPr>
        <w:t>en ontwikkelen</w:t>
      </w:r>
    </w:p>
    <w:p w:rsidR="007D7CE1" w:rsidRDefault="007D7CE1" w:rsidP="00352A0B">
      <w:r w:rsidRPr="0073406A">
        <w:t xml:space="preserve">Scholen </w:t>
      </w:r>
      <w:r w:rsidR="005E3E25">
        <w:t>kunnen ook</w:t>
      </w:r>
      <w:r w:rsidR="00236CEA">
        <w:t xml:space="preserve"> </w:t>
      </w:r>
      <w:r w:rsidRPr="0073406A">
        <w:t>zelf keuze</w:t>
      </w:r>
      <w:r w:rsidR="00236CEA">
        <w:t>vakk</w:t>
      </w:r>
      <w:r w:rsidRPr="0073406A">
        <w:t>en ontwikkelen. Deze zelf ontwikkelde keuze</w:t>
      </w:r>
      <w:r w:rsidR="00236CEA">
        <w:t>vakk</w:t>
      </w:r>
      <w:r w:rsidRPr="0073406A">
        <w:t xml:space="preserve">en moeten voldoen aan </w:t>
      </w:r>
      <w:r w:rsidR="005E3E25">
        <w:t xml:space="preserve">enkele kwaliteitscriteria. Deze zijn terug te vinden in </w:t>
      </w:r>
      <w:r w:rsidR="0073406A">
        <w:t>het</w:t>
      </w:r>
      <w:r w:rsidRPr="0073406A">
        <w:t xml:space="preserve"> ‘</w:t>
      </w:r>
      <w:r w:rsidR="0073406A">
        <w:t>Format</w:t>
      </w:r>
      <w:r w:rsidRPr="0073406A">
        <w:t xml:space="preserve"> keuze</w:t>
      </w:r>
      <w:r w:rsidR="002D7131">
        <w:t>vakk</w:t>
      </w:r>
      <w:r w:rsidRPr="0073406A">
        <w:t>en’</w:t>
      </w:r>
      <w:r w:rsidR="0073406A">
        <w:t xml:space="preserve"> (zie bijlage)</w:t>
      </w:r>
      <w:r w:rsidRPr="0073406A">
        <w:t xml:space="preserve">. Voor </w:t>
      </w:r>
      <w:r w:rsidR="0073406A">
        <w:t>een school een zelf ontwikkeld keuze</w:t>
      </w:r>
      <w:r w:rsidR="00236CEA">
        <w:t>vak</w:t>
      </w:r>
      <w:r w:rsidR="0073406A">
        <w:t xml:space="preserve"> kan aanbieden</w:t>
      </w:r>
      <w:r w:rsidRPr="0073406A">
        <w:t xml:space="preserve"> en leerlingen </w:t>
      </w:r>
      <w:r w:rsidR="0073406A">
        <w:t>dit keuze</w:t>
      </w:r>
      <w:r w:rsidR="00236CEA">
        <w:t>vak</w:t>
      </w:r>
      <w:r w:rsidR="0073406A">
        <w:t xml:space="preserve"> door middel van een schoolexamen kunnen afsluiten</w:t>
      </w:r>
      <w:r w:rsidRPr="0073406A">
        <w:t xml:space="preserve"> moet</w:t>
      </w:r>
      <w:r w:rsidR="0073406A">
        <w:t xml:space="preserve"> het</w:t>
      </w:r>
      <w:r w:rsidRPr="0073406A">
        <w:t xml:space="preserve"> zelf ontwikkelde keuze</w:t>
      </w:r>
      <w:r w:rsidR="00236CEA">
        <w:t>vakk</w:t>
      </w:r>
      <w:r w:rsidRPr="0073406A">
        <w:t>en voo</w:t>
      </w:r>
      <w:r w:rsidR="0073406A">
        <w:t>r registratie worde</w:t>
      </w:r>
      <w:r w:rsidR="0086586F">
        <w:t>n aangeboden</w:t>
      </w:r>
      <w:r w:rsidR="005E3E25">
        <w:t xml:space="preserve"> en goedgekeurd</w:t>
      </w:r>
      <w:r w:rsidR="0073406A">
        <w:t>: zie procedure vaststellen vrij ontwikkelde keuze</w:t>
      </w:r>
      <w:r w:rsidR="002D7131">
        <w:t>vakk</w:t>
      </w:r>
      <w:r w:rsidR="0073406A">
        <w:t>en.</w:t>
      </w:r>
    </w:p>
    <w:p w:rsidR="005E3E25" w:rsidRPr="0073406A" w:rsidRDefault="005E3E25" w:rsidP="00352A0B"/>
    <w:p w:rsidR="007D7CE1" w:rsidRPr="0073406A" w:rsidRDefault="007D7CE1" w:rsidP="00352A0B">
      <w:r w:rsidRPr="0073406A">
        <w:t>Een zelf ontwikkeld keuze</w:t>
      </w:r>
      <w:r w:rsidR="00236CEA">
        <w:t>vak</w:t>
      </w:r>
      <w:r w:rsidRPr="0073406A">
        <w:t xml:space="preserve"> </w:t>
      </w:r>
      <w:r w:rsidR="00AC304F" w:rsidRPr="0073406A">
        <w:t>moet voldoen aan de volgende criteria:</w:t>
      </w:r>
    </w:p>
    <w:p w:rsidR="00AC304F" w:rsidRPr="0073406A" w:rsidRDefault="00AC304F" w:rsidP="007D7CE1">
      <w:pPr>
        <w:pStyle w:val="Lijstalinea"/>
        <w:numPr>
          <w:ilvl w:val="0"/>
          <w:numId w:val="9"/>
        </w:numPr>
      </w:pPr>
      <w:r w:rsidRPr="0073406A">
        <w:t>Een keuze</w:t>
      </w:r>
      <w:r w:rsidR="00236CEA">
        <w:t>vak</w:t>
      </w:r>
      <w:r w:rsidRPr="0073406A">
        <w:t xml:space="preserve"> is opgebouwd uit taken en deeltaken volgens hetzelfde stramien en in soortgelijke bewoording als de profielen en landelijk ontwikkelde keuze</w:t>
      </w:r>
      <w:r w:rsidR="00236CEA">
        <w:t>vakk</w:t>
      </w:r>
      <w:r w:rsidRPr="0073406A">
        <w:t>en, hieruit blijkt wat de leerling moet kennen en kunnen als hij het keuze</w:t>
      </w:r>
      <w:r w:rsidR="00236CEA">
        <w:t>vak</w:t>
      </w:r>
      <w:r w:rsidRPr="0073406A">
        <w:t xml:space="preserve"> afsluit.</w:t>
      </w:r>
    </w:p>
    <w:p w:rsidR="00AC304F" w:rsidRPr="0073406A" w:rsidRDefault="00AC304F" w:rsidP="007D7CE1">
      <w:pPr>
        <w:pStyle w:val="Lijstalinea"/>
        <w:numPr>
          <w:ilvl w:val="0"/>
          <w:numId w:val="9"/>
        </w:numPr>
      </w:pPr>
      <w:r w:rsidRPr="0073406A">
        <w:t>Het keuze</w:t>
      </w:r>
      <w:r w:rsidR="00236CEA">
        <w:t>vak</w:t>
      </w:r>
      <w:r w:rsidRPr="0073406A">
        <w:t xml:space="preserve"> is in samenwerking met het regionaal ROC/AOC en/of het regionaal bedrijfsleven/branche-organisatie ontwikkeld. Het keuze</w:t>
      </w:r>
      <w:r w:rsidR="00236CEA">
        <w:t>vak</w:t>
      </w:r>
      <w:r w:rsidRPr="0073406A">
        <w:t xml:space="preserve"> bevat een beschrijving waaruit blijkt welke partijen bij de ontwikkeling ervan betrokken waren.</w:t>
      </w:r>
    </w:p>
    <w:p w:rsidR="00AC304F" w:rsidRPr="0073406A" w:rsidRDefault="00F77554" w:rsidP="007D7CE1">
      <w:pPr>
        <w:pStyle w:val="Lijstalinea"/>
        <w:numPr>
          <w:ilvl w:val="0"/>
          <w:numId w:val="9"/>
        </w:numPr>
      </w:pPr>
      <w:r>
        <w:t xml:space="preserve">De inhoud van </w:t>
      </w:r>
      <w:r w:rsidR="00AC304F" w:rsidRPr="0073406A">
        <w:t>het keuze</w:t>
      </w:r>
      <w:r w:rsidR="00236CEA">
        <w:t>vak</w:t>
      </w:r>
      <w:r w:rsidR="00AC304F" w:rsidRPr="0073406A">
        <w:t xml:space="preserve"> is aan de orde geweest in regionaal overleg tussen vmbo-scholen </w:t>
      </w:r>
      <w:r>
        <w:t>en ROC</w:t>
      </w:r>
      <w:r w:rsidR="00AC304F" w:rsidRPr="0073406A">
        <w:t>/AOC en/of bedrijfsleven en binnen dit overleg is overeenstemming over het feit dat de aanvragende school het keuze</w:t>
      </w:r>
      <w:r w:rsidR="00236CEA">
        <w:t>vak</w:t>
      </w:r>
      <w:r w:rsidR="00AC304F" w:rsidRPr="0073406A">
        <w:t xml:space="preserve"> aan gaat bieden.</w:t>
      </w:r>
    </w:p>
    <w:p w:rsidR="00AC304F" w:rsidRPr="0073406A" w:rsidRDefault="00AC304F" w:rsidP="007D7CE1">
      <w:pPr>
        <w:pStyle w:val="Lijstalinea"/>
        <w:numPr>
          <w:ilvl w:val="0"/>
          <w:numId w:val="9"/>
        </w:numPr>
      </w:pPr>
      <w:r w:rsidRPr="0073406A">
        <w:t>Bij het keuze</w:t>
      </w:r>
      <w:r w:rsidR="00236CEA">
        <w:t>vak</w:t>
      </w:r>
      <w:r w:rsidRPr="0073406A">
        <w:t xml:space="preserve"> is aangegeven hoe dit keuze</w:t>
      </w:r>
      <w:r w:rsidR="00236CEA">
        <w:t>vak</w:t>
      </w:r>
      <w:r w:rsidRPr="0073406A">
        <w:t xml:space="preserve"> aansluit op een opleiding in het mbo</w:t>
      </w:r>
    </w:p>
    <w:p w:rsidR="00AC304F" w:rsidRPr="0073406A" w:rsidRDefault="00AC304F" w:rsidP="007D7CE1">
      <w:pPr>
        <w:pStyle w:val="Lijstalinea"/>
        <w:numPr>
          <w:ilvl w:val="0"/>
          <w:numId w:val="9"/>
        </w:numPr>
      </w:pPr>
      <w:r w:rsidRPr="0073406A">
        <w:t>Er is een onderbouwing van de aanleiding voor dit keuze</w:t>
      </w:r>
      <w:r w:rsidR="00236CEA">
        <w:t>vak</w:t>
      </w:r>
      <w:r w:rsidRPr="0073406A">
        <w:t>: waarom is dit keuze</w:t>
      </w:r>
      <w:r w:rsidR="00236CEA">
        <w:t>vak</w:t>
      </w:r>
      <w:r w:rsidRPr="0073406A">
        <w:t xml:space="preserve"> in deze regio noodzakelijk</w:t>
      </w:r>
    </w:p>
    <w:p w:rsidR="00AC304F" w:rsidRDefault="00AC304F" w:rsidP="007D7CE1">
      <w:pPr>
        <w:pStyle w:val="Lijstalinea"/>
        <w:numPr>
          <w:ilvl w:val="0"/>
          <w:numId w:val="9"/>
        </w:numPr>
      </w:pPr>
      <w:r w:rsidRPr="0073406A">
        <w:t>Het keuze</w:t>
      </w:r>
      <w:r w:rsidR="00236CEA">
        <w:t>vak</w:t>
      </w:r>
      <w:r w:rsidRPr="0073406A">
        <w:t xml:space="preserve"> mag geen grote overlap (40% of meer) hebben met bestaande keuze</w:t>
      </w:r>
      <w:r w:rsidR="00236CEA">
        <w:t>vakk</w:t>
      </w:r>
      <w:r w:rsidRPr="0073406A">
        <w:t xml:space="preserve">en en/of </w:t>
      </w:r>
      <w:r w:rsidR="00236CEA">
        <w:t xml:space="preserve">modulen uit een </w:t>
      </w:r>
      <w:r w:rsidRPr="0073406A">
        <w:t>profiel</w:t>
      </w:r>
      <w:r w:rsidR="00236CEA">
        <w:t>vak</w:t>
      </w:r>
    </w:p>
    <w:p w:rsidR="008320EB" w:rsidRPr="0073406A" w:rsidRDefault="008320EB" w:rsidP="007D7CE1">
      <w:pPr>
        <w:pStyle w:val="Lijstalinea"/>
        <w:numPr>
          <w:ilvl w:val="0"/>
          <w:numId w:val="9"/>
        </w:numPr>
      </w:pPr>
      <w:r w:rsidRPr="0073406A">
        <w:t>Een keuze</w:t>
      </w:r>
      <w:r w:rsidR="00236CEA">
        <w:t>vak</w:t>
      </w:r>
      <w:r w:rsidRPr="0073406A">
        <w:t xml:space="preserve"> beslaat ten minste 5000 minuten onderwijstijd (100 lesuren van 50 minuten)</w:t>
      </w:r>
    </w:p>
    <w:p w:rsidR="00AC304F" w:rsidRPr="0073406A" w:rsidRDefault="00AC304F" w:rsidP="007D7CE1">
      <w:pPr>
        <w:pStyle w:val="Lijstalinea"/>
        <w:numPr>
          <w:ilvl w:val="0"/>
          <w:numId w:val="9"/>
        </w:numPr>
      </w:pPr>
      <w:r w:rsidRPr="0073406A">
        <w:t>Bij het keuze</w:t>
      </w:r>
      <w:r w:rsidR="00236CEA">
        <w:t>vak</w:t>
      </w:r>
      <w:r w:rsidRPr="0073406A">
        <w:t xml:space="preserve"> zit een voorstel voor een afsluitende opdracht/schoolexamen. Dit kan in de vorm van een </w:t>
      </w:r>
      <w:r w:rsidR="00C26471" w:rsidRPr="0073406A">
        <w:t>prestatie</w:t>
      </w:r>
      <w:r w:rsidRPr="0073406A">
        <w:t xml:space="preserve">, proeve van bekwaamheid (bijvoorbeeld in een stagebedrijf) of een </w:t>
      </w:r>
      <w:r w:rsidR="00C26471" w:rsidRPr="0073406A">
        <w:t>presentatie van de werkwijze en de resultaten.</w:t>
      </w:r>
    </w:p>
    <w:p w:rsidR="005E3E25" w:rsidRDefault="00AC304F" w:rsidP="007D7CE1">
      <w:pPr>
        <w:pStyle w:val="Lijstalinea"/>
        <w:numPr>
          <w:ilvl w:val="0"/>
          <w:numId w:val="9"/>
        </w:numPr>
      </w:pPr>
      <w:r w:rsidRPr="0073406A">
        <w:t>Bij het keuze</w:t>
      </w:r>
      <w:r w:rsidR="00236CEA">
        <w:t>vak</w:t>
      </w:r>
      <w:r w:rsidRPr="0073406A">
        <w:t xml:space="preserve"> is aangegeven welke deskundigheid van docenten, </w:t>
      </w:r>
      <w:r w:rsidR="00C97E8B">
        <w:t xml:space="preserve">welke </w:t>
      </w:r>
      <w:r w:rsidRPr="0073406A">
        <w:t xml:space="preserve">inventaris en </w:t>
      </w:r>
      <w:r w:rsidR="00C97E8B">
        <w:t xml:space="preserve">welk </w:t>
      </w:r>
      <w:r w:rsidRPr="0073406A">
        <w:t>lesmateriaal noodzakelijk is om het keuze</w:t>
      </w:r>
      <w:r w:rsidR="00236CEA">
        <w:t>vak</w:t>
      </w:r>
      <w:r w:rsidRPr="0073406A">
        <w:t xml:space="preserve"> aan te kunnen bieden.</w:t>
      </w:r>
    </w:p>
    <w:p w:rsidR="008320EB" w:rsidRPr="0073406A" w:rsidRDefault="008320EB" w:rsidP="008320EB"/>
    <w:p w:rsidR="00C26471" w:rsidRPr="0073406A" w:rsidRDefault="00C26471" w:rsidP="00C26471">
      <w:r w:rsidRPr="0073406A">
        <w:t>Voor het indienen van zelf ontwikkelde keuze</w:t>
      </w:r>
      <w:r w:rsidR="00236CEA">
        <w:t>vakk</w:t>
      </w:r>
      <w:r w:rsidRPr="0073406A">
        <w:t>en is een format ontwikkeld (zie bijlage), waarvan gebruik gemaakt</w:t>
      </w:r>
      <w:r w:rsidR="00912B40">
        <w:t xml:space="preserve"> moet</w:t>
      </w:r>
      <w:r w:rsidRPr="0073406A">
        <w:t xml:space="preserve"> worden.</w:t>
      </w:r>
    </w:p>
    <w:p w:rsidR="006777D7" w:rsidRPr="0073406A" w:rsidRDefault="006777D7" w:rsidP="00C26471"/>
    <w:sectPr w:rsidR="006777D7" w:rsidRPr="0073406A" w:rsidSect="0072176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5684" w:rsidRDefault="00635684" w:rsidP="00CB53FA">
      <w:pPr>
        <w:spacing w:line="240" w:lineRule="auto"/>
      </w:pPr>
      <w:r>
        <w:separator/>
      </w:r>
    </w:p>
  </w:endnote>
  <w:endnote w:type="continuationSeparator" w:id="1">
    <w:p w:rsidR="00635684" w:rsidRDefault="00635684" w:rsidP="00CB53F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5684" w:rsidRDefault="00635684" w:rsidP="00CB53FA">
      <w:pPr>
        <w:spacing w:line="240" w:lineRule="auto"/>
      </w:pPr>
      <w:r>
        <w:separator/>
      </w:r>
    </w:p>
  </w:footnote>
  <w:footnote w:type="continuationSeparator" w:id="1">
    <w:p w:rsidR="00635684" w:rsidRDefault="00635684" w:rsidP="00CB53F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4247F"/>
    <w:multiLevelType w:val="hybridMultilevel"/>
    <w:tmpl w:val="AACCFC1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0B52CA6"/>
    <w:multiLevelType w:val="hybridMultilevel"/>
    <w:tmpl w:val="4FC4AA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1FD51B0"/>
    <w:multiLevelType w:val="hybridMultilevel"/>
    <w:tmpl w:val="21B0A5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5A225EE"/>
    <w:multiLevelType w:val="hybridMultilevel"/>
    <w:tmpl w:val="C8109F3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BFE03D3"/>
    <w:multiLevelType w:val="hybridMultilevel"/>
    <w:tmpl w:val="AE92A8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1E817F2F"/>
    <w:multiLevelType w:val="hybridMultilevel"/>
    <w:tmpl w:val="E766BB3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19E495E"/>
    <w:multiLevelType w:val="hybridMultilevel"/>
    <w:tmpl w:val="B762BE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60642E0E"/>
    <w:multiLevelType w:val="hybridMultilevel"/>
    <w:tmpl w:val="61042E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6C124608"/>
    <w:multiLevelType w:val="hybridMultilevel"/>
    <w:tmpl w:val="36F00B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6D885292"/>
    <w:multiLevelType w:val="hybridMultilevel"/>
    <w:tmpl w:val="B540E6B8"/>
    <w:lvl w:ilvl="0" w:tplc="6CB276B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E9934B9"/>
    <w:multiLevelType w:val="hybridMultilevel"/>
    <w:tmpl w:val="BC9E8F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7A5023E1"/>
    <w:multiLevelType w:val="hybridMultilevel"/>
    <w:tmpl w:val="728494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CC0317E"/>
    <w:multiLevelType w:val="hybridMultilevel"/>
    <w:tmpl w:val="7F88F028"/>
    <w:lvl w:ilvl="0" w:tplc="6CB276BE">
      <w:numFmt w:val="bullet"/>
      <w:lvlText w:val="-"/>
      <w:lvlJc w:val="left"/>
      <w:pPr>
        <w:ind w:left="360" w:hanging="360"/>
      </w:pPr>
      <w:rPr>
        <w:rFonts w:ascii="Arial" w:eastAsiaTheme="minorHAnsi" w:hAnsi="Arial" w:cs="Arial" w:hint="default"/>
      </w:rPr>
    </w:lvl>
    <w:lvl w:ilvl="1" w:tplc="6CB276BE">
      <w:numFmt w:val="bullet"/>
      <w:lvlText w:val="-"/>
      <w:lvlJc w:val="left"/>
      <w:pPr>
        <w:ind w:left="720" w:hanging="380"/>
      </w:pPr>
      <w:rPr>
        <w:rFonts w:ascii="Arial" w:eastAsiaTheme="minorHAnsi" w:hAnsi="Arial" w:cs="Aria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9"/>
  </w:num>
  <w:num w:numId="3">
    <w:abstractNumId w:val="12"/>
  </w:num>
  <w:num w:numId="4">
    <w:abstractNumId w:val="10"/>
  </w:num>
  <w:num w:numId="5">
    <w:abstractNumId w:val="7"/>
  </w:num>
  <w:num w:numId="6">
    <w:abstractNumId w:val="8"/>
  </w:num>
  <w:num w:numId="7">
    <w:abstractNumId w:val="5"/>
  </w:num>
  <w:num w:numId="8">
    <w:abstractNumId w:val="1"/>
  </w:num>
  <w:num w:numId="9">
    <w:abstractNumId w:val="2"/>
  </w:num>
  <w:num w:numId="10">
    <w:abstractNumId w:val="4"/>
  </w:num>
  <w:num w:numId="11">
    <w:abstractNumId w:val="6"/>
  </w:num>
  <w:num w:numId="12">
    <w:abstractNumId w:val="3"/>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85192A"/>
    <w:rsid w:val="000019F4"/>
    <w:rsid w:val="00002516"/>
    <w:rsid w:val="00004BC1"/>
    <w:rsid w:val="00005567"/>
    <w:rsid w:val="000113C4"/>
    <w:rsid w:val="00012D16"/>
    <w:rsid w:val="00014EC0"/>
    <w:rsid w:val="00015C9A"/>
    <w:rsid w:val="0002010D"/>
    <w:rsid w:val="00021B68"/>
    <w:rsid w:val="00023400"/>
    <w:rsid w:val="00023435"/>
    <w:rsid w:val="00023D4B"/>
    <w:rsid w:val="000246D0"/>
    <w:rsid w:val="000252C9"/>
    <w:rsid w:val="00026BB6"/>
    <w:rsid w:val="00027835"/>
    <w:rsid w:val="00031921"/>
    <w:rsid w:val="00032302"/>
    <w:rsid w:val="00035D9F"/>
    <w:rsid w:val="00035F90"/>
    <w:rsid w:val="00041AB7"/>
    <w:rsid w:val="00043261"/>
    <w:rsid w:val="0004356F"/>
    <w:rsid w:val="00043901"/>
    <w:rsid w:val="00047901"/>
    <w:rsid w:val="00051B0D"/>
    <w:rsid w:val="00053476"/>
    <w:rsid w:val="0005435D"/>
    <w:rsid w:val="00056040"/>
    <w:rsid w:val="000566F9"/>
    <w:rsid w:val="00057DC3"/>
    <w:rsid w:val="00062F5D"/>
    <w:rsid w:val="00065511"/>
    <w:rsid w:val="000664AF"/>
    <w:rsid w:val="000703AB"/>
    <w:rsid w:val="00071E0F"/>
    <w:rsid w:val="0007480D"/>
    <w:rsid w:val="00074B9C"/>
    <w:rsid w:val="00075737"/>
    <w:rsid w:val="00082ABB"/>
    <w:rsid w:val="00082E72"/>
    <w:rsid w:val="00084BC6"/>
    <w:rsid w:val="00090688"/>
    <w:rsid w:val="000913F8"/>
    <w:rsid w:val="00091E72"/>
    <w:rsid w:val="00092711"/>
    <w:rsid w:val="00094D0F"/>
    <w:rsid w:val="000B0412"/>
    <w:rsid w:val="000B3170"/>
    <w:rsid w:val="000B74A5"/>
    <w:rsid w:val="000C0868"/>
    <w:rsid w:val="000C59A6"/>
    <w:rsid w:val="000C772A"/>
    <w:rsid w:val="000D0A25"/>
    <w:rsid w:val="000D1AD3"/>
    <w:rsid w:val="000D2AC1"/>
    <w:rsid w:val="000D3CC9"/>
    <w:rsid w:val="000D3E37"/>
    <w:rsid w:val="000E3846"/>
    <w:rsid w:val="000E7605"/>
    <w:rsid w:val="000F1868"/>
    <w:rsid w:val="00101682"/>
    <w:rsid w:val="00101967"/>
    <w:rsid w:val="0010400F"/>
    <w:rsid w:val="00110353"/>
    <w:rsid w:val="00110E09"/>
    <w:rsid w:val="00111DC1"/>
    <w:rsid w:val="00117EAF"/>
    <w:rsid w:val="001228B9"/>
    <w:rsid w:val="00124B6B"/>
    <w:rsid w:val="00130FED"/>
    <w:rsid w:val="00134FCD"/>
    <w:rsid w:val="00136089"/>
    <w:rsid w:val="00137EDE"/>
    <w:rsid w:val="00140BBD"/>
    <w:rsid w:val="0014302B"/>
    <w:rsid w:val="00151E9E"/>
    <w:rsid w:val="00154948"/>
    <w:rsid w:val="00155E5B"/>
    <w:rsid w:val="0015755F"/>
    <w:rsid w:val="00165C66"/>
    <w:rsid w:val="0016619F"/>
    <w:rsid w:val="00173CCB"/>
    <w:rsid w:val="0018032C"/>
    <w:rsid w:val="00182A87"/>
    <w:rsid w:val="001838F5"/>
    <w:rsid w:val="00183FB0"/>
    <w:rsid w:val="001842DD"/>
    <w:rsid w:val="00187F84"/>
    <w:rsid w:val="00190C8D"/>
    <w:rsid w:val="0019421A"/>
    <w:rsid w:val="00195C0A"/>
    <w:rsid w:val="001967B6"/>
    <w:rsid w:val="001A0100"/>
    <w:rsid w:val="001A177D"/>
    <w:rsid w:val="001A5E22"/>
    <w:rsid w:val="001B1985"/>
    <w:rsid w:val="001B354F"/>
    <w:rsid w:val="001B721B"/>
    <w:rsid w:val="001C5C79"/>
    <w:rsid w:val="001C69B3"/>
    <w:rsid w:val="001D1183"/>
    <w:rsid w:val="001D11D6"/>
    <w:rsid w:val="001D4FD7"/>
    <w:rsid w:val="001E65DF"/>
    <w:rsid w:val="001E767B"/>
    <w:rsid w:val="001F29E9"/>
    <w:rsid w:val="001F3D66"/>
    <w:rsid w:val="001F57A2"/>
    <w:rsid w:val="0020051F"/>
    <w:rsid w:val="002006FF"/>
    <w:rsid w:val="00202CDB"/>
    <w:rsid w:val="00206DF9"/>
    <w:rsid w:val="00211932"/>
    <w:rsid w:val="00211E73"/>
    <w:rsid w:val="00220758"/>
    <w:rsid w:val="00227CA8"/>
    <w:rsid w:val="0023129A"/>
    <w:rsid w:val="00234587"/>
    <w:rsid w:val="00236CEA"/>
    <w:rsid w:val="0024052B"/>
    <w:rsid w:val="00241469"/>
    <w:rsid w:val="00242C82"/>
    <w:rsid w:val="002430F2"/>
    <w:rsid w:val="00244BC6"/>
    <w:rsid w:val="00250C2C"/>
    <w:rsid w:val="00251062"/>
    <w:rsid w:val="00253483"/>
    <w:rsid w:val="00262EB2"/>
    <w:rsid w:val="00266958"/>
    <w:rsid w:val="00266DC0"/>
    <w:rsid w:val="002673B4"/>
    <w:rsid w:val="00272989"/>
    <w:rsid w:val="00275B11"/>
    <w:rsid w:val="0027671C"/>
    <w:rsid w:val="00276C40"/>
    <w:rsid w:val="00280901"/>
    <w:rsid w:val="002822BA"/>
    <w:rsid w:val="002903EE"/>
    <w:rsid w:val="00291FC1"/>
    <w:rsid w:val="00292294"/>
    <w:rsid w:val="00293F5E"/>
    <w:rsid w:val="00294990"/>
    <w:rsid w:val="002971B6"/>
    <w:rsid w:val="002A1D83"/>
    <w:rsid w:val="002A296B"/>
    <w:rsid w:val="002A3F88"/>
    <w:rsid w:val="002A5F2B"/>
    <w:rsid w:val="002A68BF"/>
    <w:rsid w:val="002A7C9C"/>
    <w:rsid w:val="002B69F7"/>
    <w:rsid w:val="002B7F7C"/>
    <w:rsid w:val="002C027E"/>
    <w:rsid w:val="002C3C96"/>
    <w:rsid w:val="002C5AE0"/>
    <w:rsid w:val="002C7909"/>
    <w:rsid w:val="002D05C5"/>
    <w:rsid w:val="002D3F21"/>
    <w:rsid w:val="002D7131"/>
    <w:rsid w:val="002E0998"/>
    <w:rsid w:val="002E1129"/>
    <w:rsid w:val="002E1968"/>
    <w:rsid w:val="002E608F"/>
    <w:rsid w:val="002E6D74"/>
    <w:rsid w:val="002F011F"/>
    <w:rsid w:val="002F0666"/>
    <w:rsid w:val="002F2F92"/>
    <w:rsid w:val="002F4183"/>
    <w:rsid w:val="002F41B3"/>
    <w:rsid w:val="002F7B8B"/>
    <w:rsid w:val="003006D5"/>
    <w:rsid w:val="0030151D"/>
    <w:rsid w:val="00302DDB"/>
    <w:rsid w:val="003067B2"/>
    <w:rsid w:val="0031275D"/>
    <w:rsid w:val="003162C5"/>
    <w:rsid w:val="003170C2"/>
    <w:rsid w:val="00322EC8"/>
    <w:rsid w:val="00323155"/>
    <w:rsid w:val="0032523A"/>
    <w:rsid w:val="003270CE"/>
    <w:rsid w:val="00330951"/>
    <w:rsid w:val="00336227"/>
    <w:rsid w:val="003372D0"/>
    <w:rsid w:val="00341458"/>
    <w:rsid w:val="00341E56"/>
    <w:rsid w:val="00347D3E"/>
    <w:rsid w:val="00352A0B"/>
    <w:rsid w:val="003547EA"/>
    <w:rsid w:val="00354BE9"/>
    <w:rsid w:val="003555EC"/>
    <w:rsid w:val="00356763"/>
    <w:rsid w:val="00360277"/>
    <w:rsid w:val="00360E4B"/>
    <w:rsid w:val="00365D52"/>
    <w:rsid w:val="00367449"/>
    <w:rsid w:val="00372A53"/>
    <w:rsid w:val="0037538D"/>
    <w:rsid w:val="003764B5"/>
    <w:rsid w:val="0038561A"/>
    <w:rsid w:val="003867B6"/>
    <w:rsid w:val="0038699E"/>
    <w:rsid w:val="00386CF6"/>
    <w:rsid w:val="003943C9"/>
    <w:rsid w:val="003A7D7A"/>
    <w:rsid w:val="003B2F5B"/>
    <w:rsid w:val="003B30FF"/>
    <w:rsid w:val="003B5823"/>
    <w:rsid w:val="003B7A9A"/>
    <w:rsid w:val="003C0417"/>
    <w:rsid w:val="003C3A49"/>
    <w:rsid w:val="003D0DEC"/>
    <w:rsid w:val="003E1C8F"/>
    <w:rsid w:val="003E3CB4"/>
    <w:rsid w:val="003E53F3"/>
    <w:rsid w:val="003F0418"/>
    <w:rsid w:val="003F4D7F"/>
    <w:rsid w:val="004003C9"/>
    <w:rsid w:val="0040424E"/>
    <w:rsid w:val="004043E1"/>
    <w:rsid w:val="0040730E"/>
    <w:rsid w:val="00411E53"/>
    <w:rsid w:val="00414335"/>
    <w:rsid w:val="00417C81"/>
    <w:rsid w:val="00424AC5"/>
    <w:rsid w:val="0042649D"/>
    <w:rsid w:val="00426B3F"/>
    <w:rsid w:val="004273DE"/>
    <w:rsid w:val="00430F6E"/>
    <w:rsid w:val="00441DEA"/>
    <w:rsid w:val="00443C7E"/>
    <w:rsid w:val="004450D4"/>
    <w:rsid w:val="00450DA6"/>
    <w:rsid w:val="00455D50"/>
    <w:rsid w:val="00460D4C"/>
    <w:rsid w:val="00460FA4"/>
    <w:rsid w:val="00462D8E"/>
    <w:rsid w:val="00463293"/>
    <w:rsid w:val="00463835"/>
    <w:rsid w:val="00463DEE"/>
    <w:rsid w:val="00466D12"/>
    <w:rsid w:val="004675F4"/>
    <w:rsid w:val="004708AC"/>
    <w:rsid w:val="00471EC3"/>
    <w:rsid w:val="004738A8"/>
    <w:rsid w:val="00473AC6"/>
    <w:rsid w:val="00474EA5"/>
    <w:rsid w:val="00477547"/>
    <w:rsid w:val="00477BDA"/>
    <w:rsid w:val="0048220F"/>
    <w:rsid w:val="004827AB"/>
    <w:rsid w:val="00482ADC"/>
    <w:rsid w:val="004835C7"/>
    <w:rsid w:val="0048372E"/>
    <w:rsid w:val="00483C71"/>
    <w:rsid w:val="00484A52"/>
    <w:rsid w:val="0048546C"/>
    <w:rsid w:val="00491287"/>
    <w:rsid w:val="004922EB"/>
    <w:rsid w:val="00496544"/>
    <w:rsid w:val="00496EA2"/>
    <w:rsid w:val="004976EB"/>
    <w:rsid w:val="004A0089"/>
    <w:rsid w:val="004A0959"/>
    <w:rsid w:val="004A1434"/>
    <w:rsid w:val="004A15E0"/>
    <w:rsid w:val="004A63C6"/>
    <w:rsid w:val="004B0940"/>
    <w:rsid w:val="004B096F"/>
    <w:rsid w:val="004B231C"/>
    <w:rsid w:val="004B491D"/>
    <w:rsid w:val="004B69D0"/>
    <w:rsid w:val="004B7BFE"/>
    <w:rsid w:val="004C073C"/>
    <w:rsid w:val="004C551C"/>
    <w:rsid w:val="004C61B3"/>
    <w:rsid w:val="004C677E"/>
    <w:rsid w:val="004C77FF"/>
    <w:rsid w:val="004F0A72"/>
    <w:rsid w:val="004F2748"/>
    <w:rsid w:val="004F2F80"/>
    <w:rsid w:val="004F4E9A"/>
    <w:rsid w:val="004F517A"/>
    <w:rsid w:val="004F626B"/>
    <w:rsid w:val="004F6377"/>
    <w:rsid w:val="004F6D9B"/>
    <w:rsid w:val="0050391B"/>
    <w:rsid w:val="005049E4"/>
    <w:rsid w:val="005109CB"/>
    <w:rsid w:val="00513E75"/>
    <w:rsid w:val="00517AF6"/>
    <w:rsid w:val="00522119"/>
    <w:rsid w:val="0052707C"/>
    <w:rsid w:val="00527A56"/>
    <w:rsid w:val="005300BB"/>
    <w:rsid w:val="00531309"/>
    <w:rsid w:val="00532420"/>
    <w:rsid w:val="005348BF"/>
    <w:rsid w:val="0054040E"/>
    <w:rsid w:val="00547A63"/>
    <w:rsid w:val="005503F0"/>
    <w:rsid w:val="005506E2"/>
    <w:rsid w:val="005508E9"/>
    <w:rsid w:val="00554E0D"/>
    <w:rsid w:val="00554E52"/>
    <w:rsid w:val="00556D33"/>
    <w:rsid w:val="005603B4"/>
    <w:rsid w:val="00561973"/>
    <w:rsid w:val="00561C19"/>
    <w:rsid w:val="005678DC"/>
    <w:rsid w:val="005708D9"/>
    <w:rsid w:val="005777C4"/>
    <w:rsid w:val="00577D85"/>
    <w:rsid w:val="005824B2"/>
    <w:rsid w:val="0058369B"/>
    <w:rsid w:val="00583ADF"/>
    <w:rsid w:val="00586A7C"/>
    <w:rsid w:val="005956F0"/>
    <w:rsid w:val="005A13E7"/>
    <w:rsid w:val="005A4B06"/>
    <w:rsid w:val="005A55CA"/>
    <w:rsid w:val="005A689E"/>
    <w:rsid w:val="005B048C"/>
    <w:rsid w:val="005B09F9"/>
    <w:rsid w:val="005B1F61"/>
    <w:rsid w:val="005B455B"/>
    <w:rsid w:val="005B6112"/>
    <w:rsid w:val="005B62FE"/>
    <w:rsid w:val="005C00DB"/>
    <w:rsid w:val="005C3596"/>
    <w:rsid w:val="005C35EC"/>
    <w:rsid w:val="005C4E9C"/>
    <w:rsid w:val="005C54E6"/>
    <w:rsid w:val="005C6245"/>
    <w:rsid w:val="005D0224"/>
    <w:rsid w:val="005D0805"/>
    <w:rsid w:val="005D3E9C"/>
    <w:rsid w:val="005D68F7"/>
    <w:rsid w:val="005D6CDB"/>
    <w:rsid w:val="005D6F90"/>
    <w:rsid w:val="005E04E2"/>
    <w:rsid w:val="005E0FA7"/>
    <w:rsid w:val="005E3780"/>
    <w:rsid w:val="005E3841"/>
    <w:rsid w:val="005E3E25"/>
    <w:rsid w:val="005E6699"/>
    <w:rsid w:val="005E6AEC"/>
    <w:rsid w:val="005E6E6E"/>
    <w:rsid w:val="005F5635"/>
    <w:rsid w:val="005F75D8"/>
    <w:rsid w:val="00600CD1"/>
    <w:rsid w:val="006015E8"/>
    <w:rsid w:val="006047BC"/>
    <w:rsid w:val="00606202"/>
    <w:rsid w:val="00610D69"/>
    <w:rsid w:val="00615347"/>
    <w:rsid w:val="006155A6"/>
    <w:rsid w:val="0061598B"/>
    <w:rsid w:val="00616008"/>
    <w:rsid w:val="00617F24"/>
    <w:rsid w:val="00622221"/>
    <w:rsid w:val="00623B62"/>
    <w:rsid w:val="006241A0"/>
    <w:rsid w:val="006257DF"/>
    <w:rsid w:val="006317AD"/>
    <w:rsid w:val="00631CA3"/>
    <w:rsid w:val="00632F53"/>
    <w:rsid w:val="00633108"/>
    <w:rsid w:val="00635684"/>
    <w:rsid w:val="0064294A"/>
    <w:rsid w:val="0065452D"/>
    <w:rsid w:val="00655E7A"/>
    <w:rsid w:val="0066232F"/>
    <w:rsid w:val="00662D33"/>
    <w:rsid w:val="0066499E"/>
    <w:rsid w:val="0067307E"/>
    <w:rsid w:val="00677232"/>
    <w:rsid w:val="00677308"/>
    <w:rsid w:val="006777D7"/>
    <w:rsid w:val="00680BD7"/>
    <w:rsid w:val="00680E1A"/>
    <w:rsid w:val="006817D4"/>
    <w:rsid w:val="006820EE"/>
    <w:rsid w:val="00693365"/>
    <w:rsid w:val="00696FF8"/>
    <w:rsid w:val="006A2E8D"/>
    <w:rsid w:val="006A4364"/>
    <w:rsid w:val="006A6860"/>
    <w:rsid w:val="006B0F02"/>
    <w:rsid w:val="006B23DE"/>
    <w:rsid w:val="006C046A"/>
    <w:rsid w:val="006C069B"/>
    <w:rsid w:val="006C1D9C"/>
    <w:rsid w:val="006C2C76"/>
    <w:rsid w:val="006C35EF"/>
    <w:rsid w:val="006C5930"/>
    <w:rsid w:val="006C7127"/>
    <w:rsid w:val="006C7D4E"/>
    <w:rsid w:val="006D1C05"/>
    <w:rsid w:val="006D264C"/>
    <w:rsid w:val="006E2CE1"/>
    <w:rsid w:val="006E3DBA"/>
    <w:rsid w:val="006E73A7"/>
    <w:rsid w:val="006F039D"/>
    <w:rsid w:val="006F3824"/>
    <w:rsid w:val="006F4172"/>
    <w:rsid w:val="006F4370"/>
    <w:rsid w:val="006F7623"/>
    <w:rsid w:val="007017A7"/>
    <w:rsid w:val="00703432"/>
    <w:rsid w:val="007136E1"/>
    <w:rsid w:val="00714C9F"/>
    <w:rsid w:val="00714FB0"/>
    <w:rsid w:val="00721768"/>
    <w:rsid w:val="00721C02"/>
    <w:rsid w:val="00721EBC"/>
    <w:rsid w:val="0073406A"/>
    <w:rsid w:val="00735ED2"/>
    <w:rsid w:val="00736583"/>
    <w:rsid w:val="00737CCA"/>
    <w:rsid w:val="007408BE"/>
    <w:rsid w:val="00741F11"/>
    <w:rsid w:val="00742D46"/>
    <w:rsid w:val="00746868"/>
    <w:rsid w:val="007476F8"/>
    <w:rsid w:val="007538FD"/>
    <w:rsid w:val="0076049F"/>
    <w:rsid w:val="0076291D"/>
    <w:rsid w:val="00762F32"/>
    <w:rsid w:val="00763977"/>
    <w:rsid w:val="00765DF3"/>
    <w:rsid w:val="00766F72"/>
    <w:rsid w:val="007709FA"/>
    <w:rsid w:val="00773815"/>
    <w:rsid w:val="00775546"/>
    <w:rsid w:val="00777F86"/>
    <w:rsid w:val="00781A66"/>
    <w:rsid w:val="00784DBB"/>
    <w:rsid w:val="00785AC3"/>
    <w:rsid w:val="007865BB"/>
    <w:rsid w:val="00791CAA"/>
    <w:rsid w:val="0079652D"/>
    <w:rsid w:val="007A5899"/>
    <w:rsid w:val="007A5FF4"/>
    <w:rsid w:val="007A7087"/>
    <w:rsid w:val="007B3171"/>
    <w:rsid w:val="007B34AE"/>
    <w:rsid w:val="007B5756"/>
    <w:rsid w:val="007B5D49"/>
    <w:rsid w:val="007B79AF"/>
    <w:rsid w:val="007C0928"/>
    <w:rsid w:val="007C5572"/>
    <w:rsid w:val="007D08AF"/>
    <w:rsid w:val="007D11CA"/>
    <w:rsid w:val="007D268F"/>
    <w:rsid w:val="007D39CE"/>
    <w:rsid w:val="007D3D0D"/>
    <w:rsid w:val="007D51B0"/>
    <w:rsid w:val="007D627D"/>
    <w:rsid w:val="007D68E9"/>
    <w:rsid w:val="007D7404"/>
    <w:rsid w:val="007D7CE1"/>
    <w:rsid w:val="007E03C0"/>
    <w:rsid w:val="007E1968"/>
    <w:rsid w:val="007E38BB"/>
    <w:rsid w:val="007E403F"/>
    <w:rsid w:val="007E7A3D"/>
    <w:rsid w:val="007F0F9C"/>
    <w:rsid w:val="007F1A03"/>
    <w:rsid w:val="007F2560"/>
    <w:rsid w:val="007F2E80"/>
    <w:rsid w:val="007F40FE"/>
    <w:rsid w:val="008028B8"/>
    <w:rsid w:val="00803FC6"/>
    <w:rsid w:val="00804342"/>
    <w:rsid w:val="00805EBB"/>
    <w:rsid w:val="0080623D"/>
    <w:rsid w:val="00807F15"/>
    <w:rsid w:val="00810924"/>
    <w:rsid w:val="0081131D"/>
    <w:rsid w:val="00813E4B"/>
    <w:rsid w:val="0081424E"/>
    <w:rsid w:val="00815F54"/>
    <w:rsid w:val="00816A4B"/>
    <w:rsid w:val="008200E4"/>
    <w:rsid w:val="00820C1A"/>
    <w:rsid w:val="00822091"/>
    <w:rsid w:val="008246B1"/>
    <w:rsid w:val="0082618F"/>
    <w:rsid w:val="0083136A"/>
    <w:rsid w:val="008320EB"/>
    <w:rsid w:val="008356C2"/>
    <w:rsid w:val="0083710D"/>
    <w:rsid w:val="008417C9"/>
    <w:rsid w:val="00842FC9"/>
    <w:rsid w:val="00847A0F"/>
    <w:rsid w:val="0085192A"/>
    <w:rsid w:val="00852E02"/>
    <w:rsid w:val="00853EFC"/>
    <w:rsid w:val="00863FC5"/>
    <w:rsid w:val="008645C0"/>
    <w:rsid w:val="0086586F"/>
    <w:rsid w:val="00867DE1"/>
    <w:rsid w:val="0087344E"/>
    <w:rsid w:val="00874DA9"/>
    <w:rsid w:val="00875D7B"/>
    <w:rsid w:val="00880FAD"/>
    <w:rsid w:val="0088420F"/>
    <w:rsid w:val="0088693E"/>
    <w:rsid w:val="00890BB4"/>
    <w:rsid w:val="00891CCE"/>
    <w:rsid w:val="00892173"/>
    <w:rsid w:val="008A23B0"/>
    <w:rsid w:val="008A242B"/>
    <w:rsid w:val="008A4270"/>
    <w:rsid w:val="008B0D15"/>
    <w:rsid w:val="008B105C"/>
    <w:rsid w:val="008B1403"/>
    <w:rsid w:val="008D3C2C"/>
    <w:rsid w:val="008D5077"/>
    <w:rsid w:val="008D6311"/>
    <w:rsid w:val="008E1B7F"/>
    <w:rsid w:val="008E3B8B"/>
    <w:rsid w:val="008E7FD0"/>
    <w:rsid w:val="008F7C0F"/>
    <w:rsid w:val="00905273"/>
    <w:rsid w:val="00906D1B"/>
    <w:rsid w:val="00912A3C"/>
    <w:rsid w:val="00912B40"/>
    <w:rsid w:val="00914B01"/>
    <w:rsid w:val="00914EBD"/>
    <w:rsid w:val="00921666"/>
    <w:rsid w:val="009227E6"/>
    <w:rsid w:val="00924755"/>
    <w:rsid w:val="00927421"/>
    <w:rsid w:val="00927CD5"/>
    <w:rsid w:val="0093088C"/>
    <w:rsid w:val="00930B65"/>
    <w:rsid w:val="00933A85"/>
    <w:rsid w:val="00935573"/>
    <w:rsid w:val="009371A4"/>
    <w:rsid w:val="00937F8F"/>
    <w:rsid w:val="00942C0D"/>
    <w:rsid w:val="009458F5"/>
    <w:rsid w:val="009528AF"/>
    <w:rsid w:val="00954FC6"/>
    <w:rsid w:val="00956816"/>
    <w:rsid w:val="00956B74"/>
    <w:rsid w:val="009600FC"/>
    <w:rsid w:val="00973734"/>
    <w:rsid w:val="00975953"/>
    <w:rsid w:val="0098784B"/>
    <w:rsid w:val="0099414B"/>
    <w:rsid w:val="009951F2"/>
    <w:rsid w:val="00995A40"/>
    <w:rsid w:val="00996F35"/>
    <w:rsid w:val="009A08B7"/>
    <w:rsid w:val="009A41B7"/>
    <w:rsid w:val="009A60CE"/>
    <w:rsid w:val="009B3915"/>
    <w:rsid w:val="009B5227"/>
    <w:rsid w:val="009B68AA"/>
    <w:rsid w:val="009D0B3B"/>
    <w:rsid w:val="009D140A"/>
    <w:rsid w:val="009D3F13"/>
    <w:rsid w:val="009E2A53"/>
    <w:rsid w:val="009E6F85"/>
    <w:rsid w:val="009F61D5"/>
    <w:rsid w:val="00A0149E"/>
    <w:rsid w:val="00A01F5D"/>
    <w:rsid w:val="00A03818"/>
    <w:rsid w:val="00A04530"/>
    <w:rsid w:val="00A04CE0"/>
    <w:rsid w:val="00A13BE5"/>
    <w:rsid w:val="00A13E4F"/>
    <w:rsid w:val="00A16BE3"/>
    <w:rsid w:val="00A1792A"/>
    <w:rsid w:val="00A242B5"/>
    <w:rsid w:val="00A24554"/>
    <w:rsid w:val="00A25229"/>
    <w:rsid w:val="00A314A4"/>
    <w:rsid w:val="00A3693C"/>
    <w:rsid w:val="00A376D2"/>
    <w:rsid w:val="00A41663"/>
    <w:rsid w:val="00A4290A"/>
    <w:rsid w:val="00A60544"/>
    <w:rsid w:val="00A6082B"/>
    <w:rsid w:val="00A61322"/>
    <w:rsid w:val="00A7029D"/>
    <w:rsid w:val="00A73117"/>
    <w:rsid w:val="00A749D8"/>
    <w:rsid w:val="00A76BA6"/>
    <w:rsid w:val="00A77BE0"/>
    <w:rsid w:val="00A820B9"/>
    <w:rsid w:val="00A8216D"/>
    <w:rsid w:val="00A8227A"/>
    <w:rsid w:val="00A82A18"/>
    <w:rsid w:val="00A870F1"/>
    <w:rsid w:val="00A9324B"/>
    <w:rsid w:val="00A93601"/>
    <w:rsid w:val="00AA47FE"/>
    <w:rsid w:val="00AA4C01"/>
    <w:rsid w:val="00AA4C68"/>
    <w:rsid w:val="00AA6023"/>
    <w:rsid w:val="00AA68AC"/>
    <w:rsid w:val="00AA7529"/>
    <w:rsid w:val="00AB05F2"/>
    <w:rsid w:val="00AB0F00"/>
    <w:rsid w:val="00AB1277"/>
    <w:rsid w:val="00AB2204"/>
    <w:rsid w:val="00AB5FD9"/>
    <w:rsid w:val="00AC304F"/>
    <w:rsid w:val="00AC413F"/>
    <w:rsid w:val="00AD238C"/>
    <w:rsid w:val="00AD2BA3"/>
    <w:rsid w:val="00AD3FCE"/>
    <w:rsid w:val="00AD5162"/>
    <w:rsid w:val="00AD6528"/>
    <w:rsid w:val="00AE0C07"/>
    <w:rsid w:val="00AE21A8"/>
    <w:rsid w:val="00AE6D30"/>
    <w:rsid w:val="00AF095A"/>
    <w:rsid w:val="00AF0FF1"/>
    <w:rsid w:val="00AF3857"/>
    <w:rsid w:val="00AF52E7"/>
    <w:rsid w:val="00AF596A"/>
    <w:rsid w:val="00B00313"/>
    <w:rsid w:val="00B028D3"/>
    <w:rsid w:val="00B03A1C"/>
    <w:rsid w:val="00B054FA"/>
    <w:rsid w:val="00B07D70"/>
    <w:rsid w:val="00B11773"/>
    <w:rsid w:val="00B14713"/>
    <w:rsid w:val="00B14A82"/>
    <w:rsid w:val="00B164FE"/>
    <w:rsid w:val="00B20BFD"/>
    <w:rsid w:val="00B20DC3"/>
    <w:rsid w:val="00B23A98"/>
    <w:rsid w:val="00B244F6"/>
    <w:rsid w:val="00B24C44"/>
    <w:rsid w:val="00B253DB"/>
    <w:rsid w:val="00B27522"/>
    <w:rsid w:val="00B405A8"/>
    <w:rsid w:val="00B41CFB"/>
    <w:rsid w:val="00B42DED"/>
    <w:rsid w:val="00B51AF1"/>
    <w:rsid w:val="00B52E38"/>
    <w:rsid w:val="00B5319C"/>
    <w:rsid w:val="00B53DF8"/>
    <w:rsid w:val="00B54278"/>
    <w:rsid w:val="00B629DB"/>
    <w:rsid w:val="00B65EEE"/>
    <w:rsid w:val="00B67983"/>
    <w:rsid w:val="00B72CF9"/>
    <w:rsid w:val="00B76E70"/>
    <w:rsid w:val="00B80042"/>
    <w:rsid w:val="00B80405"/>
    <w:rsid w:val="00B812B8"/>
    <w:rsid w:val="00B82D81"/>
    <w:rsid w:val="00B92599"/>
    <w:rsid w:val="00B92C72"/>
    <w:rsid w:val="00B92FF8"/>
    <w:rsid w:val="00B96730"/>
    <w:rsid w:val="00B968CB"/>
    <w:rsid w:val="00BA44AA"/>
    <w:rsid w:val="00BA70F9"/>
    <w:rsid w:val="00BB004E"/>
    <w:rsid w:val="00BB233A"/>
    <w:rsid w:val="00BB3140"/>
    <w:rsid w:val="00BB55E2"/>
    <w:rsid w:val="00BB6105"/>
    <w:rsid w:val="00BB7E83"/>
    <w:rsid w:val="00BC22E3"/>
    <w:rsid w:val="00BC72D6"/>
    <w:rsid w:val="00BD6BE3"/>
    <w:rsid w:val="00BD79F7"/>
    <w:rsid w:val="00BE2BBF"/>
    <w:rsid w:val="00BE3ED4"/>
    <w:rsid w:val="00BF08DC"/>
    <w:rsid w:val="00BF2EF7"/>
    <w:rsid w:val="00BF3AD4"/>
    <w:rsid w:val="00BF4ABB"/>
    <w:rsid w:val="00BF7122"/>
    <w:rsid w:val="00BF766B"/>
    <w:rsid w:val="00C00516"/>
    <w:rsid w:val="00C026ED"/>
    <w:rsid w:val="00C02AF8"/>
    <w:rsid w:val="00C0434E"/>
    <w:rsid w:val="00C065C4"/>
    <w:rsid w:val="00C127D0"/>
    <w:rsid w:val="00C13348"/>
    <w:rsid w:val="00C13862"/>
    <w:rsid w:val="00C141CA"/>
    <w:rsid w:val="00C145D4"/>
    <w:rsid w:val="00C17466"/>
    <w:rsid w:val="00C249B0"/>
    <w:rsid w:val="00C26471"/>
    <w:rsid w:val="00C27E27"/>
    <w:rsid w:val="00C41B16"/>
    <w:rsid w:val="00C43170"/>
    <w:rsid w:val="00C43F6B"/>
    <w:rsid w:val="00C4488E"/>
    <w:rsid w:val="00C460F3"/>
    <w:rsid w:val="00C46410"/>
    <w:rsid w:val="00C47CD1"/>
    <w:rsid w:val="00C5473A"/>
    <w:rsid w:val="00C54773"/>
    <w:rsid w:val="00C61893"/>
    <w:rsid w:val="00C63009"/>
    <w:rsid w:val="00C652E7"/>
    <w:rsid w:val="00C65756"/>
    <w:rsid w:val="00C669CE"/>
    <w:rsid w:val="00C66C32"/>
    <w:rsid w:val="00C66D0E"/>
    <w:rsid w:val="00C75575"/>
    <w:rsid w:val="00C75D0F"/>
    <w:rsid w:val="00C7678A"/>
    <w:rsid w:val="00C800B9"/>
    <w:rsid w:val="00C85622"/>
    <w:rsid w:val="00C87577"/>
    <w:rsid w:val="00C97E8B"/>
    <w:rsid w:val="00CA31C3"/>
    <w:rsid w:val="00CA5A5F"/>
    <w:rsid w:val="00CA71F9"/>
    <w:rsid w:val="00CB53FA"/>
    <w:rsid w:val="00CB5A59"/>
    <w:rsid w:val="00CC0236"/>
    <w:rsid w:val="00CC2571"/>
    <w:rsid w:val="00CC32C4"/>
    <w:rsid w:val="00CC4249"/>
    <w:rsid w:val="00CC55F5"/>
    <w:rsid w:val="00CD3A1F"/>
    <w:rsid w:val="00CE7CCD"/>
    <w:rsid w:val="00CF141C"/>
    <w:rsid w:val="00CF16F6"/>
    <w:rsid w:val="00CF33E1"/>
    <w:rsid w:val="00CF3B1B"/>
    <w:rsid w:val="00CF4E38"/>
    <w:rsid w:val="00CF6473"/>
    <w:rsid w:val="00D00F5B"/>
    <w:rsid w:val="00D043BB"/>
    <w:rsid w:val="00D05068"/>
    <w:rsid w:val="00D110A6"/>
    <w:rsid w:val="00D11BE3"/>
    <w:rsid w:val="00D154AE"/>
    <w:rsid w:val="00D1607F"/>
    <w:rsid w:val="00D16266"/>
    <w:rsid w:val="00D16647"/>
    <w:rsid w:val="00D210E9"/>
    <w:rsid w:val="00D22C80"/>
    <w:rsid w:val="00D265CD"/>
    <w:rsid w:val="00D30610"/>
    <w:rsid w:val="00D33155"/>
    <w:rsid w:val="00D349CA"/>
    <w:rsid w:val="00D37686"/>
    <w:rsid w:val="00D45EE1"/>
    <w:rsid w:val="00D47FBC"/>
    <w:rsid w:val="00D50BD6"/>
    <w:rsid w:val="00D51BC6"/>
    <w:rsid w:val="00D53896"/>
    <w:rsid w:val="00D57AAA"/>
    <w:rsid w:val="00D57C74"/>
    <w:rsid w:val="00D60423"/>
    <w:rsid w:val="00D639FD"/>
    <w:rsid w:val="00D6400E"/>
    <w:rsid w:val="00D67AE5"/>
    <w:rsid w:val="00D67B6D"/>
    <w:rsid w:val="00D732BC"/>
    <w:rsid w:val="00D73484"/>
    <w:rsid w:val="00D770DE"/>
    <w:rsid w:val="00D81521"/>
    <w:rsid w:val="00D81721"/>
    <w:rsid w:val="00D82CDE"/>
    <w:rsid w:val="00D83BBF"/>
    <w:rsid w:val="00D85C76"/>
    <w:rsid w:val="00D90386"/>
    <w:rsid w:val="00D905A8"/>
    <w:rsid w:val="00D95141"/>
    <w:rsid w:val="00D96347"/>
    <w:rsid w:val="00DA03B6"/>
    <w:rsid w:val="00DA1A8D"/>
    <w:rsid w:val="00DB0434"/>
    <w:rsid w:val="00DB2B6E"/>
    <w:rsid w:val="00DB7E12"/>
    <w:rsid w:val="00DC519C"/>
    <w:rsid w:val="00DC54FE"/>
    <w:rsid w:val="00DD1CD0"/>
    <w:rsid w:val="00DD2766"/>
    <w:rsid w:val="00DD46D5"/>
    <w:rsid w:val="00DD487C"/>
    <w:rsid w:val="00DD5311"/>
    <w:rsid w:val="00DE0DEF"/>
    <w:rsid w:val="00DE2B24"/>
    <w:rsid w:val="00DE3477"/>
    <w:rsid w:val="00DE5535"/>
    <w:rsid w:val="00DE5E44"/>
    <w:rsid w:val="00DE6CE1"/>
    <w:rsid w:val="00DE7CC8"/>
    <w:rsid w:val="00DF1A2F"/>
    <w:rsid w:val="00DF4946"/>
    <w:rsid w:val="00DF68E6"/>
    <w:rsid w:val="00E01030"/>
    <w:rsid w:val="00E02267"/>
    <w:rsid w:val="00E027DA"/>
    <w:rsid w:val="00E04EC9"/>
    <w:rsid w:val="00E1001B"/>
    <w:rsid w:val="00E11F6D"/>
    <w:rsid w:val="00E136EC"/>
    <w:rsid w:val="00E13C17"/>
    <w:rsid w:val="00E15AD0"/>
    <w:rsid w:val="00E16181"/>
    <w:rsid w:val="00E16DC5"/>
    <w:rsid w:val="00E17CA0"/>
    <w:rsid w:val="00E20B68"/>
    <w:rsid w:val="00E262C9"/>
    <w:rsid w:val="00E311AD"/>
    <w:rsid w:val="00E31C92"/>
    <w:rsid w:val="00E34F4D"/>
    <w:rsid w:val="00E35DEF"/>
    <w:rsid w:val="00E376F0"/>
    <w:rsid w:val="00E42075"/>
    <w:rsid w:val="00E42504"/>
    <w:rsid w:val="00E42FDF"/>
    <w:rsid w:val="00E44428"/>
    <w:rsid w:val="00E4696D"/>
    <w:rsid w:val="00E47232"/>
    <w:rsid w:val="00E5064B"/>
    <w:rsid w:val="00E54295"/>
    <w:rsid w:val="00E55399"/>
    <w:rsid w:val="00E5546D"/>
    <w:rsid w:val="00E55FDF"/>
    <w:rsid w:val="00E64ECC"/>
    <w:rsid w:val="00E66472"/>
    <w:rsid w:val="00E718DE"/>
    <w:rsid w:val="00E74CB8"/>
    <w:rsid w:val="00E761E3"/>
    <w:rsid w:val="00E928F0"/>
    <w:rsid w:val="00E93BD7"/>
    <w:rsid w:val="00E9573E"/>
    <w:rsid w:val="00E965B6"/>
    <w:rsid w:val="00E9770A"/>
    <w:rsid w:val="00EA3D2C"/>
    <w:rsid w:val="00EA4471"/>
    <w:rsid w:val="00EA5ECA"/>
    <w:rsid w:val="00EA7328"/>
    <w:rsid w:val="00EB08ED"/>
    <w:rsid w:val="00EB2133"/>
    <w:rsid w:val="00EB4103"/>
    <w:rsid w:val="00EB60B7"/>
    <w:rsid w:val="00EC0FAD"/>
    <w:rsid w:val="00EC1C96"/>
    <w:rsid w:val="00EC500A"/>
    <w:rsid w:val="00EC59AC"/>
    <w:rsid w:val="00ED060E"/>
    <w:rsid w:val="00ED1EAC"/>
    <w:rsid w:val="00ED4779"/>
    <w:rsid w:val="00ED5D2D"/>
    <w:rsid w:val="00ED765E"/>
    <w:rsid w:val="00ED7D9B"/>
    <w:rsid w:val="00EE1E2F"/>
    <w:rsid w:val="00EE1ECE"/>
    <w:rsid w:val="00EE2B67"/>
    <w:rsid w:val="00EF6733"/>
    <w:rsid w:val="00EF6C60"/>
    <w:rsid w:val="00EF793F"/>
    <w:rsid w:val="00F005EC"/>
    <w:rsid w:val="00F0203E"/>
    <w:rsid w:val="00F10EB0"/>
    <w:rsid w:val="00F115E7"/>
    <w:rsid w:val="00F115FA"/>
    <w:rsid w:val="00F1239B"/>
    <w:rsid w:val="00F15B9C"/>
    <w:rsid w:val="00F20A58"/>
    <w:rsid w:val="00F21B7A"/>
    <w:rsid w:val="00F2623A"/>
    <w:rsid w:val="00F31D58"/>
    <w:rsid w:val="00F3584C"/>
    <w:rsid w:val="00F41B80"/>
    <w:rsid w:val="00F4430E"/>
    <w:rsid w:val="00F4790A"/>
    <w:rsid w:val="00F5115F"/>
    <w:rsid w:val="00F5202A"/>
    <w:rsid w:val="00F6231D"/>
    <w:rsid w:val="00F62929"/>
    <w:rsid w:val="00F635C4"/>
    <w:rsid w:val="00F637D7"/>
    <w:rsid w:val="00F70215"/>
    <w:rsid w:val="00F755FC"/>
    <w:rsid w:val="00F75694"/>
    <w:rsid w:val="00F77295"/>
    <w:rsid w:val="00F77554"/>
    <w:rsid w:val="00F8072D"/>
    <w:rsid w:val="00F85A10"/>
    <w:rsid w:val="00F865CF"/>
    <w:rsid w:val="00FA0FDE"/>
    <w:rsid w:val="00FA1568"/>
    <w:rsid w:val="00FA227F"/>
    <w:rsid w:val="00FA2FAC"/>
    <w:rsid w:val="00FA3990"/>
    <w:rsid w:val="00FA5565"/>
    <w:rsid w:val="00FA5A05"/>
    <w:rsid w:val="00FA5AB0"/>
    <w:rsid w:val="00FA7914"/>
    <w:rsid w:val="00FB15E8"/>
    <w:rsid w:val="00FB17B4"/>
    <w:rsid w:val="00FB2730"/>
    <w:rsid w:val="00FB4690"/>
    <w:rsid w:val="00FB4DC9"/>
    <w:rsid w:val="00FB4E1B"/>
    <w:rsid w:val="00FB5AE8"/>
    <w:rsid w:val="00FB5CC0"/>
    <w:rsid w:val="00FB78C2"/>
    <w:rsid w:val="00FC0A8D"/>
    <w:rsid w:val="00FD0227"/>
    <w:rsid w:val="00FD316F"/>
    <w:rsid w:val="00FD44A2"/>
    <w:rsid w:val="00FD61FE"/>
    <w:rsid w:val="00FD62F5"/>
    <w:rsid w:val="00FD73FD"/>
    <w:rsid w:val="00FD7C0B"/>
    <w:rsid w:val="00FE0397"/>
    <w:rsid w:val="00FE3B9A"/>
    <w:rsid w:val="00FE4660"/>
    <w:rsid w:val="00FE47C7"/>
    <w:rsid w:val="00FE48B1"/>
    <w:rsid w:val="00FE545E"/>
    <w:rsid w:val="00FF243C"/>
    <w:rsid w:val="00FF4374"/>
    <w:rsid w:val="00FF5EF1"/>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fillcolor="none [3206]" strokecolor="none [3041]">
      <v:fill color="none [3206]"/>
      <v:stroke color="none [3041]" weight="3pt"/>
      <v:shadow on="t" type="perspective" color="none [1606]"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18"/>
        <w:szCs w:val="18"/>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176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08E9"/>
    <w:pPr>
      <w:ind w:left="720"/>
      <w:contextualSpacing/>
    </w:pPr>
  </w:style>
  <w:style w:type="paragraph" w:styleId="Ballontekst">
    <w:name w:val="Balloon Text"/>
    <w:basedOn w:val="Standaard"/>
    <w:link w:val="BallontekstChar"/>
    <w:uiPriority w:val="99"/>
    <w:semiHidden/>
    <w:unhideWhenUsed/>
    <w:rsid w:val="00C02AF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2AF8"/>
    <w:rPr>
      <w:rFonts w:ascii="Tahoma" w:hAnsi="Tahoma" w:cs="Tahoma"/>
      <w:sz w:val="16"/>
      <w:szCs w:val="16"/>
    </w:rPr>
  </w:style>
  <w:style w:type="paragraph" w:styleId="Voetnoottekst">
    <w:name w:val="footnote text"/>
    <w:basedOn w:val="Standaard"/>
    <w:link w:val="VoetnoottekstChar"/>
    <w:uiPriority w:val="99"/>
    <w:semiHidden/>
    <w:unhideWhenUsed/>
    <w:rsid w:val="00CB53F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CB53FA"/>
    <w:rPr>
      <w:sz w:val="20"/>
      <w:szCs w:val="20"/>
    </w:rPr>
  </w:style>
  <w:style w:type="character" w:styleId="Voetnootmarkering">
    <w:name w:val="footnote reference"/>
    <w:basedOn w:val="Standaardalinea-lettertype"/>
    <w:uiPriority w:val="99"/>
    <w:semiHidden/>
    <w:unhideWhenUsed/>
    <w:rsid w:val="00CB53FA"/>
    <w:rPr>
      <w:vertAlign w:val="superscript"/>
    </w:rPr>
  </w:style>
  <w:style w:type="table" w:styleId="Tabelraster">
    <w:name w:val="Table Grid"/>
    <w:basedOn w:val="Standaardtabel"/>
    <w:uiPriority w:val="59"/>
    <w:rsid w:val="0077381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F15B9C"/>
    <w:rPr>
      <w:sz w:val="16"/>
      <w:szCs w:val="16"/>
    </w:rPr>
  </w:style>
  <w:style w:type="paragraph" w:styleId="Tekstopmerking">
    <w:name w:val="annotation text"/>
    <w:basedOn w:val="Standaard"/>
    <w:link w:val="TekstopmerkingChar"/>
    <w:uiPriority w:val="99"/>
    <w:semiHidden/>
    <w:unhideWhenUsed/>
    <w:rsid w:val="00F15B9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15B9C"/>
    <w:rPr>
      <w:sz w:val="20"/>
      <w:szCs w:val="20"/>
    </w:rPr>
  </w:style>
  <w:style w:type="paragraph" w:styleId="Onderwerpvanopmerking">
    <w:name w:val="annotation subject"/>
    <w:basedOn w:val="Tekstopmerking"/>
    <w:next w:val="Tekstopmerking"/>
    <w:link w:val="OnderwerpvanopmerkingChar"/>
    <w:uiPriority w:val="99"/>
    <w:semiHidden/>
    <w:unhideWhenUsed/>
    <w:rsid w:val="00F15B9C"/>
    <w:rPr>
      <w:b/>
      <w:bCs/>
    </w:rPr>
  </w:style>
  <w:style w:type="character" w:customStyle="1" w:styleId="OnderwerpvanopmerkingChar">
    <w:name w:val="Onderwerp van opmerking Char"/>
    <w:basedOn w:val="TekstopmerkingChar"/>
    <w:link w:val="Onderwerpvanopmerking"/>
    <w:uiPriority w:val="99"/>
    <w:semiHidden/>
    <w:rsid w:val="00F15B9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18"/>
        <w:lang w:val="nl-NL" w:eastAsia="en-US" w:bidi="ar-SA"/>
      </w:rPr>
    </w:rPrDefault>
    <w:pPrDefault>
      <w:pPr>
        <w:spacing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2176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508E9"/>
    <w:pPr>
      <w:ind w:left="720"/>
      <w:contextualSpacing/>
    </w:pPr>
  </w:style>
  <w:style w:type="paragraph" w:styleId="Ballontekst">
    <w:name w:val="Balloon Text"/>
    <w:basedOn w:val="Standaard"/>
    <w:link w:val="BallontekstChar"/>
    <w:uiPriority w:val="99"/>
    <w:semiHidden/>
    <w:unhideWhenUsed/>
    <w:rsid w:val="00C02AF8"/>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2AF8"/>
    <w:rPr>
      <w:rFonts w:ascii="Tahoma" w:hAnsi="Tahoma" w:cs="Tahoma"/>
      <w:sz w:val="16"/>
      <w:szCs w:val="16"/>
    </w:rPr>
  </w:style>
  <w:style w:type="paragraph" w:styleId="Voetnoottekst">
    <w:name w:val="footnote text"/>
    <w:basedOn w:val="Standaard"/>
    <w:link w:val="VoetnoottekstChar"/>
    <w:uiPriority w:val="99"/>
    <w:semiHidden/>
    <w:unhideWhenUsed/>
    <w:rsid w:val="00CB53FA"/>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CB53FA"/>
    <w:rPr>
      <w:sz w:val="20"/>
      <w:szCs w:val="20"/>
    </w:rPr>
  </w:style>
  <w:style w:type="character" w:styleId="Voetnootmarkering">
    <w:name w:val="footnote reference"/>
    <w:basedOn w:val="Standaardalinea-lettertype"/>
    <w:uiPriority w:val="99"/>
    <w:semiHidden/>
    <w:unhideWhenUsed/>
    <w:rsid w:val="00CB53FA"/>
    <w:rPr>
      <w:vertAlign w:val="superscript"/>
    </w:rPr>
  </w:style>
  <w:style w:type="table" w:styleId="Tabelraster">
    <w:name w:val="Table Grid"/>
    <w:basedOn w:val="Standaardtabel"/>
    <w:uiPriority w:val="59"/>
    <w:rsid w:val="007738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F15B9C"/>
    <w:rPr>
      <w:sz w:val="16"/>
      <w:szCs w:val="16"/>
    </w:rPr>
  </w:style>
  <w:style w:type="paragraph" w:styleId="Tekstopmerking">
    <w:name w:val="annotation text"/>
    <w:basedOn w:val="Standaard"/>
    <w:link w:val="TekstopmerkingChar"/>
    <w:uiPriority w:val="99"/>
    <w:semiHidden/>
    <w:unhideWhenUsed/>
    <w:rsid w:val="00F15B9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15B9C"/>
    <w:rPr>
      <w:sz w:val="20"/>
      <w:szCs w:val="20"/>
    </w:rPr>
  </w:style>
  <w:style w:type="paragraph" w:styleId="Onderwerpvanopmerking">
    <w:name w:val="annotation subject"/>
    <w:basedOn w:val="Tekstopmerking"/>
    <w:next w:val="Tekstopmerking"/>
    <w:link w:val="OnderwerpvanopmerkingChar"/>
    <w:uiPriority w:val="99"/>
    <w:semiHidden/>
    <w:unhideWhenUsed/>
    <w:rsid w:val="00F15B9C"/>
    <w:rPr>
      <w:b/>
      <w:bCs/>
    </w:rPr>
  </w:style>
  <w:style w:type="character" w:customStyle="1" w:styleId="OnderwerpvanopmerkingChar">
    <w:name w:val="Onderwerp van opmerking Char"/>
    <w:basedOn w:val="TekstopmerkingChar"/>
    <w:link w:val="Onderwerpvanopmerking"/>
    <w:uiPriority w:val="99"/>
    <w:semiHidden/>
    <w:rsid w:val="00F15B9C"/>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dia3.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PowerPoint-dia5.sldx"/><Relationship Id="rId2" Type="http://schemas.openxmlformats.org/officeDocument/2006/relationships/numbering" Target="numbering.xml"/><Relationship Id="rId16" Type="http://schemas.openxmlformats.org/officeDocument/2006/relationships/image" Target="media/image5.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dia2.sldx"/><Relationship Id="rId5" Type="http://schemas.openxmlformats.org/officeDocument/2006/relationships/webSettings" Target="webSettings.xml"/><Relationship Id="rId15" Type="http://schemas.openxmlformats.org/officeDocument/2006/relationships/package" Target="embeddings/Microsoft_Office_PowerPoint-dia4.sldx"/><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PowerPoint-dia1.sldx"/><Relationship Id="rId14" Type="http://schemas.openxmlformats.org/officeDocument/2006/relationships/image" Target="media/image4.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93827C-402D-4E1C-8E21-736420CF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1634</Words>
  <Characters>8992</Characters>
  <Application>Microsoft Office Word</Application>
  <DocSecurity>0</DocSecurity>
  <Lines>74</Lines>
  <Paragraphs>21</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10605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Kerkhoffs</dc:creator>
  <cp:lastModifiedBy>Eigenaar</cp:lastModifiedBy>
  <cp:revision>2</cp:revision>
  <cp:lastPrinted>2014-10-27T09:10:00Z</cp:lastPrinted>
  <dcterms:created xsi:type="dcterms:W3CDTF">2014-12-12T07:57:00Z</dcterms:created>
  <dcterms:modified xsi:type="dcterms:W3CDTF">2014-12-12T07:57:00Z</dcterms:modified>
</cp:coreProperties>
</file>